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2652C1" w14:textId="77777777" w:rsidR="00FF04F0" w:rsidRPr="00C04E74" w:rsidRDefault="00FF04F0" w:rsidP="00FF04F0">
      <w:pPr>
        <w:pStyle w:val="prtext"/>
        <w:rPr>
          <w:rFonts w:ascii="Arial" w:hAnsi="Arial" w:cs="Arial"/>
          <w:b/>
          <w:bCs/>
          <w:sz w:val="28"/>
          <w:szCs w:val="28"/>
          <w:lang w:val="en-US"/>
        </w:rPr>
      </w:pPr>
      <w:r w:rsidRPr="00C04E74">
        <w:rPr>
          <w:rFonts w:ascii="Arial" w:hAnsi="Arial" w:cs="Arial"/>
          <w:b/>
          <w:bCs/>
          <w:sz w:val="28"/>
          <w:szCs w:val="28"/>
          <w:lang w:val="en-US"/>
        </w:rPr>
        <w:t xml:space="preserve">ERCO </w:t>
      </w:r>
      <w:r w:rsidR="00C43C86" w:rsidRPr="00C04E74">
        <w:rPr>
          <w:rFonts w:ascii="Arial" w:hAnsi="Arial" w:cs="Arial"/>
          <w:b/>
          <w:bCs/>
          <w:sz w:val="28"/>
          <w:szCs w:val="28"/>
          <w:lang w:val="en-US"/>
        </w:rPr>
        <w:t>Skim L</w:t>
      </w:r>
      <w:r w:rsidRPr="00C04E74">
        <w:rPr>
          <w:rFonts w:ascii="Arial" w:hAnsi="Arial" w:cs="Arial"/>
          <w:b/>
          <w:bCs/>
          <w:sz w:val="28"/>
          <w:szCs w:val="28"/>
          <w:lang w:val="en-US"/>
        </w:rPr>
        <w:t xml:space="preserve">ED </w:t>
      </w:r>
      <w:proofErr w:type="spellStart"/>
      <w:r w:rsidR="00C43C86" w:rsidRPr="00C04E74">
        <w:rPr>
          <w:rFonts w:ascii="Arial" w:hAnsi="Arial" w:cs="Arial"/>
          <w:b/>
          <w:bCs/>
          <w:sz w:val="28"/>
          <w:szCs w:val="28"/>
          <w:lang w:val="en-US"/>
        </w:rPr>
        <w:t>d</w:t>
      </w:r>
      <w:r w:rsidRPr="00C04E74">
        <w:rPr>
          <w:rFonts w:ascii="Arial" w:hAnsi="Arial" w:cs="Arial"/>
          <w:b/>
          <w:bCs/>
          <w:sz w:val="28"/>
          <w:szCs w:val="28"/>
          <w:lang w:val="en-US"/>
        </w:rPr>
        <w:t>ownli</w:t>
      </w:r>
      <w:r w:rsidR="0088023F" w:rsidRPr="00C04E74">
        <w:rPr>
          <w:rFonts w:ascii="Arial" w:hAnsi="Arial" w:cs="Arial"/>
          <w:b/>
          <w:bCs/>
          <w:sz w:val="28"/>
          <w:szCs w:val="28"/>
          <w:lang w:val="en-US"/>
        </w:rPr>
        <w:t>ght</w:t>
      </w:r>
      <w:proofErr w:type="spellEnd"/>
      <w:r w:rsidR="0088023F" w:rsidRPr="00C04E74">
        <w:rPr>
          <w:rFonts w:ascii="Arial" w:hAnsi="Arial" w:cs="Arial"/>
          <w:b/>
          <w:bCs/>
          <w:sz w:val="28"/>
          <w:szCs w:val="28"/>
          <w:lang w:val="en-US"/>
        </w:rPr>
        <w:t xml:space="preserve"> – n</w:t>
      </w:r>
      <w:r w:rsidR="00C43C86" w:rsidRPr="00C04E74">
        <w:rPr>
          <w:rFonts w:ascii="Arial" w:hAnsi="Arial" w:cs="Arial"/>
          <w:b/>
          <w:bCs/>
          <w:sz w:val="28"/>
          <w:szCs w:val="28"/>
          <w:lang w:val="en-US"/>
        </w:rPr>
        <w:t>ow also in black</w:t>
      </w:r>
      <w:r w:rsidR="0088023F" w:rsidRPr="00C04E74">
        <w:rPr>
          <w:rFonts w:ascii="Arial" w:hAnsi="Arial" w:cs="Arial"/>
          <w:b/>
          <w:bCs/>
          <w:sz w:val="28"/>
          <w:szCs w:val="28"/>
          <w:lang w:val="en-US"/>
        </w:rPr>
        <w:t>:</w:t>
      </w:r>
    </w:p>
    <w:p w14:paraId="4F41A7EE" w14:textId="77777777" w:rsidR="00FF04F0" w:rsidRPr="00C04E74" w:rsidRDefault="00C43C86" w:rsidP="00FF04F0">
      <w:pPr>
        <w:pStyle w:val="prtext"/>
        <w:rPr>
          <w:rFonts w:ascii="Arial" w:hAnsi="Arial" w:cs="Arial"/>
          <w:b/>
          <w:bCs/>
          <w:sz w:val="28"/>
          <w:szCs w:val="28"/>
          <w:lang w:val="en-US"/>
        </w:rPr>
      </w:pPr>
      <w:r w:rsidRPr="00C04E74">
        <w:rPr>
          <w:rFonts w:ascii="Arial" w:hAnsi="Arial" w:cs="Arial"/>
          <w:b/>
          <w:bCs/>
          <w:sz w:val="28"/>
          <w:szCs w:val="28"/>
          <w:lang w:val="en-US"/>
        </w:rPr>
        <w:t>C</w:t>
      </w:r>
      <w:r w:rsidR="00FF04F0" w:rsidRPr="00C04E74">
        <w:rPr>
          <w:rFonts w:ascii="Arial" w:hAnsi="Arial" w:cs="Arial"/>
          <w:b/>
          <w:bCs/>
          <w:sz w:val="28"/>
          <w:szCs w:val="28"/>
          <w:lang w:val="en-US"/>
        </w:rPr>
        <w:t>ompa</w:t>
      </w:r>
      <w:r w:rsidRPr="00C04E74">
        <w:rPr>
          <w:rFonts w:ascii="Arial" w:hAnsi="Arial" w:cs="Arial"/>
          <w:b/>
          <w:bCs/>
          <w:sz w:val="28"/>
          <w:szCs w:val="28"/>
          <w:lang w:val="en-US"/>
        </w:rPr>
        <w:t>c</w:t>
      </w:r>
      <w:r w:rsidR="00FF04F0" w:rsidRPr="00C04E74">
        <w:rPr>
          <w:rFonts w:ascii="Arial" w:hAnsi="Arial" w:cs="Arial"/>
          <w:b/>
          <w:bCs/>
          <w:sz w:val="28"/>
          <w:szCs w:val="28"/>
          <w:lang w:val="en-US"/>
        </w:rPr>
        <w:t>t</w:t>
      </w:r>
      <w:r w:rsidRPr="00C04E74">
        <w:rPr>
          <w:rFonts w:ascii="Arial" w:hAnsi="Arial" w:cs="Arial"/>
          <w:b/>
          <w:bCs/>
          <w:sz w:val="28"/>
          <w:szCs w:val="28"/>
          <w:lang w:val="en-US"/>
        </w:rPr>
        <w:t xml:space="preserve"> introduction to </w:t>
      </w:r>
      <w:r w:rsidR="00FF04F0" w:rsidRPr="00C04E74">
        <w:rPr>
          <w:rFonts w:ascii="Arial" w:hAnsi="Arial" w:cs="Arial"/>
          <w:b/>
          <w:bCs/>
          <w:sz w:val="28"/>
          <w:szCs w:val="28"/>
          <w:lang w:val="en-US"/>
        </w:rPr>
        <w:t>perfe</w:t>
      </w:r>
      <w:r w:rsidRPr="00C04E74">
        <w:rPr>
          <w:rFonts w:ascii="Arial" w:hAnsi="Arial" w:cs="Arial"/>
          <w:b/>
          <w:bCs/>
          <w:sz w:val="28"/>
          <w:szCs w:val="28"/>
          <w:lang w:val="en-US"/>
        </w:rPr>
        <w:t>c</w:t>
      </w:r>
      <w:r w:rsidR="00FF04F0" w:rsidRPr="00C04E74">
        <w:rPr>
          <w:rFonts w:ascii="Arial" w:hAnsi="Arial" w:cs="Arial"/>
          <w:b/>
          <w:bCs/>
          <w:sz w:val="28"/>
          <w:szCs w:val="28"/>
          <w:lang w:val="en-US"/>
        </w:rPr>
        <w:t xml:space="preserve">t </w:t>
      </w:r>
      <w:r w:rsidRPr="00C04E74">
        <w:rPr>
          <w:rFonts w:ascii="Arial" w:hAnsi="Arial" w:cs="Arial"/>
          <w:b/>
          <w:bCs/>
          <w:sz w:val="28"/>
          <w:szCs w:val="28"/>
          <w:lang w:val="en-US"/>
        </w:rPr>
        <w:t>lig</w:t>
      </w:r>
      <w:r w:rsidR="00FF04F0" w:rsidRPr="00C04E74">
        <w:rPr>
          <w:rFonts w:ascii="Arial" w:hAnsi="Arial" w:cs="Arial"/>
          <w:b/>
          <w:bCs/>
          <w:sz w:val="28"/>
          <w:szCs w:val="28"/>
          <w:lang w:val="en-US"/>
        </w:rPr>
        <w:t>ht</w:t>
      </w:r>
    </w:p>
    <w:p w14:paraId="24D42C01" w14:textId="77777777" w:rsidR="0088023F" w:rsidRPr="00600AB1" w:rsidRDefault="0088023F" w:rsidP="00E316F9">
      <w:pPr>
        <w:pStyle w:val="prtext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AA8F455" w14:textId="0FBEBE9C" w:rsidR="00F342C2" w:rsidRPr="003A5AD4" w:rsidRDefault="005834B1" w:rsidP="00A55A9C">
      <w:pPr>
        <w:pStyle w:val="prtext"/>
        <w:spacing w:line="360" w:lineRule="auto"/>
        <w:rPr>
          <w:rFonts w:ascii="Arial" w:hAnsi="Arial" w:cs="Arial"/>
          <w:b/>
          <w:sz w:val="22"/>
          <w:szCs w:val="22"/>
          <w:lang w:val="en-GB"/>
        </w:rPr>
      </w:pPr>
      <w:proofErr w:type="spellStart"/>
      <w:r>
        <w:rPr>
          <w:rFonts w:ascii="Arial" w:hAnsi="Arial" w:cs="Arial"/>
          <w:b/>
          <w:sz w:val="22"/>
          <w:szCs w:val="22"/>
          <w:lang w:val="en-GB"/>
        </w:rPr>
        <w:t>Lüdenscheid</w:t>
      </w:r>
      <w:proofErr w:type="spellEnd"/>
      <w:r>
        <w:rPr>
          <w:rFonts w:ascii="Arial" w:hAnsi="Arial" w:cs="Arial"/>
          <w:b/>
          <w:sz w:val="22"/>
          <w:szCs w:val="22"/>
          <w:lang w:val="en-GB"/>
        </w:rPr>
        <w:t>, April 2015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 xml:space="preserve">. </w:t>
      </w:r>
      <w:r w:rsidR="00DB3B5B" w:rsidRPr="003A5AD4">
        <w:rPr>
          <w:rFonts w:ascii="Arial" w:hAnsi="Arial" w:cs="Arial"/>
          <w:b/>
          <w:sz w:val="22"/>
          <w:szCs w:val="22"/>
          <w:lang w:val="en-GB"/>
        </w:rPr>
        <w:t>With</w:t>
      </w:r>
      <w:r w:rsidR="009E448C" w:rsidRPr="003A5AD4">
        <w:rPr>
          <w:rFonts w:ascii="Arial" w:hAnsi="Arial" w:cs="Arial"/>
          <w:b/>
          <w:sz w:val="22"/>
          <w:szCs w:val="22"/>
          <w:lang w:val="en-GB"/>
        </w:rPr>
        <w:t xml:space="preserve"> office work </w:t>
      </w:r>
      <w:r w:rsidR="00DB3B5B" w:rsidRPr="003A5AD4">
        <w:rPr>
          <w:rFonts w:ascii="Arial" w:hAnsi="Arial" w:cs="Arial"/>
          <w:b/>
          <w:sz w:val="22"/>
          <w:szCs w:val="22"/>
          <w:lang w:val="en-GB"/>
        </w:rPr>
        <w:t>today</w:t>
      </w:r>
      <w:r w:rsidR="009E448C" w:rsidRPr="003A5AD4">
        <w:rPr>
          <w:rFonts w:ascii="Arial" w:hAnsi="Arial" w:cs="Arial"/>
          <w:b/>
          <w:sz w:val="22"/>
          <w:szCs w:val="22"/>
          <w:lang w:val="en-GB"/>
        </w:rPr>
        <w:t xml:space="preserve"> becoming ever more flexible and diverse, t</w:t>
      </w:r>
      <w:r w:rsidR="0093007A" w:rsidRPr="003A5AD4">
        <w:rPr>
          <w:rFonts w:ascii="Arial" w:hAnsi="Arial" w:cs="Arial"/>
          <w:b/>
          <w:sz w:val="22"/>
          <w:szCs w:val="22"/>
          <w:lang w:val="en-GB"/>
        </w:rPr>
        <w:t>he standard</w:t>
      </w:r>
      <w:r w:rsidR="009E448C" w:rsidRPr="003A5AD4">
        <w:rPr>
          <w:rFonts w:ascii="Arial" w:hAnsi="Arial" w:cs="Arial"/>
          <w:b/>
          <w:sz w:val="22"/>
          <w:szCs w:val="22"/>
          <w:lang w:val="en-GB"/>
        </w:rPr>
        <w:t>s</w:t>
      </w:r>
      <w:r w:rsidR="00C41CAA" w:rsidRPr="003A5AD4">
        <w:rPr>
          <w:rFonts w:ascii="Arial" w:hAnsi="Arial" w:cs="Arial"/>
          <w:b/>
          <w:sz w:val="22"/>
          <w:szCs w:val="22"/>
          <w:lang w:val="en-GB"/>
        </w:rPr>
        <w:t xml:space="preserve"> of</w:t>
      </w:r>
      <w:r w:rsidR="0093007A" w:rsidRPr="003A5AD4">
        <w:rPr>
          <w:rFonts w:ascii="Arial" w:hAnsi="Arial" w:cs="Arial"/>
          <w:b/>
          <w:sz w:val="22"/>
          <w:szCs w:val="22"/>
          <w:lang w:val="en-GB"/>
        </w:rPr>
        <w:t xml:space="preserve"> spatial qualities </w:t>
      </w:r>
      <w:r w:rsidR="00C41CAA" w:rsidRPr="003A5AD4">
        <w:rPr>
          <w:rFonts w:ascii="Arial" w:hAnsi="Arial" w:cs="Arial"/>
          <w:b/>
          <w:sz w:val="22"/>
          <w:szCs w:val="22"/>
          <w:lang w:val="en-GB"/>
        </w:rPr>
        <w:t>for</w:t>
      </w:r>
      <w:r w:rsidR="0093007A" w:rsidRPr="003A5AD4">
        <w:rPr>
          <w:rFonts w:ascii="Arial" w:hAnsi="Arial" w:cs="Arial"/>
          <w:b/>
          <w:sz w:val="22"/>
          <w:szCs w:val="22"/>
          <w:lang w:val="en-GB"/>
        </w:rPr>
        <w:t xml:space="preserve"> workplaces </w:t>
      </w:r>
      <w:r w:rsidR="009E448C" w:rsidRPr="003A5AD4">
        <w:rPr>
          <w:rFonts w:ascii="Arial" w:hAnsi="Arial" w:cs="Arial"/>
          <w:b/>
          <w:sz w:val="22"/>
          <w:szCs w:val="22"/>
          <w:lang w:val="en-GB"/>
        </w:rPr>
        <w:t xml:space="preserve">are perpetually </w:t>
      </w:r>
      <w:r w:rsidR="00C41CAA" w:rsidRPr="003A5AD4">
        <w:rPr>
          <w:rFonts w:ascii="Arial" w:hAnsi="Arial" w:cs="Arial"/>
          <w:b/>
          <w:sz w:val="22"/>
          <w:szCs w:val="22"/>
          <w:lang w:val="en-GB"/>
        </w:rPr>
        <w:t>rising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 xml:space="preserve">. </w:t>
      </w:r>
      <w:r w:rsidR="00AA4F9A" w:rsidRPr="003A5AD4">
        <w:rPr>
          <w:rFonts w:ascii="Arial" w:hAnsi="Arial" w:cs="Arial"/>
          <w:b/>
          <w:sz w:val="22"/>
          <w:szCs w:val="22"/>
          <w:lang w:val="en-GB"/>
        </w:rPr>
        <w:t xml:space="preserve">In addition to their </w:t>
      </w:r>
      <w:r w:rsidR="00DB3B5B" w:rsidRPr="003A5AD4">
        <w:rPr>
          <w:rFonts w:ascii="Arial" w:hAnsi="Arial" w:cs="Arial"/>
          <w:b/>
          <w:sz w:val="22"/>
          <w:szCs w:val="22"/>
          <w:lang w:val="en-GB"/>
        </w:rPr>
        <w:t xml:space="preserve">purpose 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 xml:space="preserve">as </w:t>
      </w:r>
      <w:r w:rsidR="00AA4F9A" w:rsidRPr="003A5AD4">
        <w:rPr>
          <w:rFonts w:ascii="Arial" w:hAnsi="Arial" w:cs="Arial"/>
          <w:b/>
          <w:sz w:val="22"/>
          <w:szCs w:val="22"/>
          <w:lang w:val="en-GB"/>
        </w:rPr>
        <w:t>a</w:t>
      </w:r>
      <w:r w:rsidR="00DB3B5B" w:rsidRPr="003A5AD4">
        <w:rPr>
          <w:rFonts w:ascii="Arial" w:hAnsi="Arial" w:cs="Arial"/>
          <w:b/>
          <w:sz w:val="22"/>
          <w:szCs w:val="22"/>
          <w:lang w:val="en-GB"/>
        </w:rPr>
        <w:t xml:space="preserve">n ambience for </w:t>
      </w:r>
      <w:r w:rsidR="00AA4F9A" w:rsidRPr="003A5AD4">
        <w:rPr>
          <w:rFonts w:ascii="Arial" w:hAnsi="Arial" w:cs="Arial"/>
          <w:b/>
          <w:sz w:val="22"/>
          <w:szCs w:val="22"/>
          <w:lang w:val="en-GB"/>
        </w:rPr>
        <w:t>thinking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 xml:space="preserve">, </w:t>
      </w:r>
      <w:r w:rsidR="00AA4F9A" w:rsidRPr="003A5AD4">
        <w:rPr>
          <w:rFonts w:ascii="Arial" w:hAnsi="Arial" w:cs="Arial"/>
          <w:b/>
          <w:sz w:val="22"/>
          <w:szCs w:val="22"/>
          <w:lang w:val="en-GB"/>
        </w:rPr>
        <w:t>o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>rganisi</w:t>
      </w:r>
      <w:r w:rsidR="00AA4F9A" w:rsidRPr="003A5AD4">
        <w:rPr>
          <w:rFonts w:ascii="Arial" w:hAnsi="Arial" w:cs="Arial"/>
          <w:b/>
          <w:sz w:val="22"/>
          <w:szCs w:val="22"/>
          <w:lang w:val="en-GB"/>
        </w:rPr>
        <w:t>ng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AA4F9A" w:rsidRPr="003A5AD4">
        <w:rPr>
          <w:rFonts w:ascii="Arial" w:hAnsi="Arial" w:cs="Arial"/>
          <w:b/>
          <w:sz w:val="22"/>
          <w:szCs w:val="22"/>
          <w:lang w:val="en-GB"/>
        </w:rPr>
        <w:t>a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 xml:space="preserve">nd </w:t>
      </w:r>
      <w:r w:rsidR="00AA4F9A" w:rsidRPr="003A5AD4">
        <w:rPr>
          <w:rFonts w:ascii="Arial" w:hAnsi="Arial" w:cs="Arial"/>
          <w:b/>
          <w:sz w:val="22"/>
          <w:szCs w:val="22"/>
          <w:lang w:val="en-GB"/>
        </w:rPr>
        <w:t>c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>ommuni</w:t>
      </w:r>
      <w:r w:rsidR="00AA4F9A" w:rsidRPr="003A5AD4">
        <w:rPr>
          <w:rFonts w:ascii="Arial" w:hAnsi="Arial" w:cs="Arial"/>
          <w:b/>
          <w:sz w:val="22"/>
          <w:szCs w:val="22"/>
          <w:lang w:val="en-GB"/>
        </w:rPr>
        <w:t>cating, offices also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AA4F9A" w:rsidRPr="003A5AD4">
        <w:rPr>
          <w:rFonts w:ascii="Arial" w:hAnsi="Arial" w:cs="Arial"/>
          <w:b/>
          <w:sz w:val="22"/>
          <w:szCs w:val="22"/>
          <w:lang w:val="en-GB"/>
        </w:rPr>
        <w:t>take on a prestigious role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>. Li</w:t>
      </w:r>
      <w:r w:rsidR="00DB3B5B" w:rsidRPr="003A5AD4">
        <w:rPr>
          <w:rFonts w:ascii="Arial" w:hAnsi="Arial" w:cs="Arial"/>
          <w:b/>
          <w:sz w:val="22"/>
          <w:szCs w:val="22"/>
          <w:lang w:val="en-GB"/>
        </w:rPr>
        <w:t>g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 xml:space="preserve">ht </w:t>
      </w:r>
      <w:r w:rsidR="00DB3B5B" w:rsidRPr="003A5AD4">
        <w:rPr>
          <w:rFonts w:ascii="Arial" w:hAnsi="Arial" w:cs="Arial"/>
          <w:b/>
          <w:sz w:val="22"/>
          <w:szCs w:val="22"/>
          <w:lang w:val="en-GB"/>
        </w:rPr>
        <w:t xml:space="preserve">serves the purpose mainly to ensure 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>effi</w:t>
      </w:r>
      <w:r w:rsidR="00DB3B5B" w:rsidRPr="003A5AD4">
        <w:rPr>
          <w:rFonts w:ascii="Arial" w:hAnsi="Arial" w:cs="Arial"/>
          <w:b/>
          <w:sz w:val="22"/>
          <w:szCs w:val="22"/>
          <w:lang w:val="en-GB"/>
        </w:rPr>
        <w:t>c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>ient</w:t>
      </w:r>
      <w:r w:rsidR="00DB3B5B" w:rsidRPr="003A5AD4">
        <w:rPr>
          <w:rFonts w:ascii="Arial" w:hAnsi="Arial" w:cs="Arial"/>
          <w:b/>
          <w:sz w:val="22"/>
          <w:szCs w:val="22"/>
          <w:lang w:val="en-GB"/>
        </w:rPr>
        <w:t xml:space="preserve"> visual c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>omfort</w:t>
      </w:r>
      <w:r w:rsidR="00DB3B5B" w:rsidRPr="003A5AD4">
        <w:rPr>
          <w:rFonts w:ascii="Arial" w:hAnsi="Arial" w:cs="Arial"/>
          <w:b/>
          <w:sz w:val="22"/>
          <w:szCs w:val="22"/>
          <w:lang w:val="en-GB"/>
        </w:rPr>
        <w:t>, but is equally ideal as a design tool for the distinctive illumination of a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>rchite</w:t>
      </w:r>
      <w:r w:rsidR="00DB3B5B" w:rsidRPr="003A5AD4">
        <w:rPr>
          <w:rFonts w:ascii="Arial" w:hAnsi="Arial" w:cs="Arial"/>
          <w:b/>
          <w:sz w:val="22"/>
          <w:szCs w:val="22"/>
          <w:lang w:val="en-GB"/>
        </w:rPr>
        <w:t>c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>tur</w:t>
      </w:r>
      <w:r w:rsidR="00DB3B5B" w:rsidRPr="003A5AD4">
        <w:rPr>
          <w:rFonts w:ascii="Arial" w:hAnsi="Arial" w:cs="Arial"/>
          <w:b/>
          <w:sz w:val="22"/>
          <w:szCs w:val="22"/>
          <w:lang w:val="en-GB"/>
        </w:rPr>
        <w:t>e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 xml:space="preserve">. </w:t>
      </w:r>
      <w:r w:rsidR="006200B0" w:rsidRPr="003A5AD4">
        <w:rPr>
          <w:rFonts w:ascii="Arial" w:hAnsi="Arial" w:cs="Arial"/>
          <w:b/>
          <w:sz w:val="22"/>
          <w:szCs w:val="22"/>
          <w:lang w:val="en-GB"/>
        </w:rPr>
        <w:t xml:space="preserve">The </w:t>
      </w:r>
      <w:r w:rsidR="00221252" w:rsidRPr="003A5AD4">
        <w:rPr>
          <w:rFonts w:ascii="Arial" w:hAnsi="Arial" w:cs="Arial"/>
          <w:b/>
          <w:sz w:val="22"/>
          <w:szCs w:val="22"/>
          <w:lang w:val="en-GB"/>
        </w:rPr>
        <w:t>low-cost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221252" w:rsidRPr="003A5AD4">
        <w:rPr>
          <w:rFonts w:ascii="Arial" w:hAnsi="Arial" w:cs="Arial"/>
          <w:b/>
          <w:sz w:val="22"/>
          <w:szCs w:val="22"/>
          <w:lang w:val="en-GB"/>
        </w:rPr>
        <w:t xml:space="preserve">ERCO </w:t>
      </w:r>
      <w:r w:rsidR="006200B0" w:rsidRPr="003A5AD4">
        <w:rPr>
          <w:rFonts w:ascii="Arial" w:hAnsi="Arial" w:cs="Arial"/>
          <w:b/>
          <w:sz w:val="22"/>
          <w:szCs w:val="22"/>
          <w:lang w:val="en-GB"/>
        </w:rPr>
        <w:t xml:space="preserve">Skim </w:t>
      </w:r>
      <w:proofErr w:type="spellStart"/>
      <w:r w:rsidR="00221252" w:rsidRPr="003A5AD4">
        <w:rPr>
          <w:rFonts w:ascii="Arial" w:hAnsi="Arial" w:cs="Arial"/>
          <w:b/>
          <w:sz w:val="22"/>
          <w:szCs w:val="22"/>
          <w:lang w:val="en-GB"/>
        </w:rPr>
        <w:t>d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>ownlight</w:t>
      </w:r>
      <w:proofErr w:type="spellEnd"/>
      <w:r w:rsidR="00FF04F0" w:rsidRPr="003A5AD4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221252" w:rsidRPr="003A5AD4">
        <w:rPr>
          <w:rFonts w:ascii="Arial" w:hAnsi="Arial" w:cs="Arial" w:hint="eastAsia"/>
          <w:b/>
          <w:sz w:val="22"/>
          <w:szCs w:val="22"/>
          <w:lang w:val="en-GB"/>
        </w:rPr>
        <w:t>offers an elegant solution for the architectural challenge of providing public areas and office premises with creatively ambitious lighting that meets the required standards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 xml:space="preserve">. </w:t>
      </w:r>
      <w:r w:rsidR="00C43C86" w:rsidRPr="003A5AD4">
        <w:rPr>
          <w:rFonts w:ascii="Arial" w:hAnsi="Arial" w:cs="Arial"/>
          <w:b/>
          <w:sz w:val="22"/>
          <w:szCs w:val="22"/>
          <w:lang w:val="en-GB"/>
        </w:rPr>
        <w:t>As a c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>ompa</w:t>
      </w:r>
      <w:r w:rsidR="00C43C86" w:rsidRPr="003A5AD4">
        <w:rPr>
          <w:rFonts w:ascii="Arial" w:hAnsi="Arial" w:cs="Arial"/>
          <w:b/>
          <w:sz w:val="22"/>
          <w:szCs w:val="22"/>
          <w:lang w:val="en-GB"/>
        </w:rPr>
        <w:t>c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>t</w:t>
      </w:r>
      <w:r w:rsidR="00C43C86" w:rsidRPr="003A5AD4">
        <w:rPr>
          <w:rFonts w:ascii="Arial" w:hAnsi="Arial" w:cs="Arial"/>
          <w:b/>
          <w:sz w:val="22"/>
          <w:szCs w:val="22"/>
          <w:lang w:val="en-GB"/>
        </w:rPr>
        <w:t xml:space="preserve"> and simple point light source, it </w:t>
      </w:r>
      <w:r w:rsidR="003117A0" w:rsidRPr="003A5AD4">
        <w:rPr>
          <w:rFonts w:ascii="Arial" w:hAnsi="Arial" w:cs="Arial"/>
          <w:b/>
          <w:sz w:val="22"/>
          <w:szCs w:val="22"/>
          <w:lang w:val="en-GB"/>
        </w:rPr>
        <w:t xml:space="preserve">presents </w:t>
      </w:r>
      <w:r w:rsidR="00C43C86" w:rsidRPr="003A5AD4">
        <w:rPr>
          <w:rFonts w:ascii="Arial" w:hAnsi="Arial" w:cs="Arial"/>
          <w:b/>
          <w:sz w:val="22"/>
          <w:szCs w:val="22"/>
          <w:lang w:val="en-GB"/>
        </w:rPr>
        <w:t>an ae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>stheti</w:t>
      </w:r>
      <w:r w:rsidR="00C43C86" w:rsidRPr="003A5AD4">
        <w:rPr>
          <w:rFonts w:ascii="Arial" w:hAnsi="Arial" w:cs="Arial"/>
          <w:b/>
          <w:sz w:val="22"/>
          <w:szCs w:val="22"/>
          <w:lang w:val="en-GB"/>
        </w:rPr>
        <w:t>c a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 xml:space="preserve">lternative </w:t>
      </w:r>
      <w:r w:rsidR="00C43C86" w:rsidRPr="003A5AD4">
        <w:rPr>
          <w:rFonts w:ascii="Arial" w:hAnsi="Arial" w:cs="Arial"/>
          <w:b/>
          <w:sz w:val="22"/>
          <w:szCs w:val="22"/>
          <w:lang w:val="en-GB"/>
        </w:rPr>
        <w:t xml:space="preserve">to 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>linear</w:t>
      </w:r>
      <w:r w:rsidR="00C43C86" w:rsidRPr="003A5AD4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3117A0" w:rsidRPr="003A5AD4">
        <w:rPr>
          <w:rFonts w:ascii="Arial" w:hAnsi="Arial" w:cs="Arial"/>
          <w:b/>
          <w:sz w:val="22"/>
          <w:szCs w:val="22"/>
          <w:lang w:val="en-GB"/>
        </w:rPr>
        <w:t>illumination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 xml:space="preserve">. </w:t>
      </w:r>
      <w:r w:rsidR="00C43C86" w:rsidRPr="003A5AD4">
        <w:rPr>
          <w:rFonts w:ascii="Arial" w:hAnsi="Arial" w:cs="Arial"/>
          <w:b/>
          <w:sz w:val="22"/>
          <w:szCs w:val="22"/>
          <w:lang w:val="en-GB"/>
        </w:rPr>
        <w:t xml:space="preserve">A new version of 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 xml:space="preserve">Skim </w:t>
      </w:r>
      <w:r w:rsidR="00C43C86" w:rsidRPr="003A5AD4">
        <w:rPr>
          <w:rFonts w:ascii="Arial" w:hAnsi="Arial" w:cs="Arial"/>
          <w:b/>
          <w:sz w:val="22"/>
          <w:szCs w:val="22"/>
          <w:lang w:val="en-GB"/>
        </w:rPr>
        <w:t xml:space="preserve">now </w:t>
      </w:r>
      <w:r w:rsidR="00C43150" w:rsidRPr="003A5AD4">
        <w:rPr>
          <w:rFonts w:ascii="Arial" w:hAnsi="Arial" w:cs="Arial"/>
          <w:b/>
          <w:sz w:val="22"/>
          <w:szCs w:val="22"/>
          <w:lang w:val="en-GB"/>
        </w:rPr>
        <w:t xml:space="preserve">adds to the </w:t>
      </w:r>
      <w:r w:rsidR="00C43C86" w:rsidRPr="003A5AD4">
        <w:rPr>
          <w:rFonts w:ascii="Arial" w:hAnsi="Arial" w:cs="Arial"/>
          <w:b/>
          <w:sz w:val="22"/>
          <w:szCs w:val="22"/>
          <w:lang w:val="en-GB"/>
        </w:rPr>
        <w:t>design options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 xml:space="preserve">: </w:t>
      </w:r>
      <w:r w:rsidR="00C43C86" w:rsidRPr="003A5AD4">
        <w:rPr>
          <w:rFonts w:ascii="Arial" w:hAnsi="Arial" w:cs="Arial"/>
          <w:b/>
          <w:sz w:val="22"/>
          <w:szCs w:val="22"/>
          <w:lang w:val="en-GB"/>
        </w:rPr>
        <w:t xml:space="preserve">From 2015, the </w:t>
      </w:r>
      <w:r w:rsidR="001815C2" w:rsidRPr="003A5AD4">
        <w:rPr>
          <w:rFonts w:ascii="Arial" w:hAnsi="Arial" w:cs="Arial"/>
          <w:b/>
          <w:sz w:val="22"/>
          <w:szCs w:val="22"/>
          <w:lang w:val="en-GB"/>
        </w:rPr>
        <w:t xml:space="preserve">solution </w:t>
      </w:r>
      <w:r w:rsidR="00C43C86" w:rsidRPr="003A5AD4">
        <w:rPr>
          <w:rFonts w:ascii="Arial" w:hAnsi="Arial" w:cs="Arial"/>
          <w:b/>
          <w:sz w:val="22"/>
          <w:szCs w:val="22"/>
          <w:lang w:val="en-GB"/>
        </w:rPr>
        <w:t>will also be available in black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>.</w:t>
      </w:r>
      <w:r w:rsidR="0029274F" w:rsidRPr="003A5AD4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F11A73" w:rsidRPr="003A5AD4">
        <w:rPr>
          <w:rFonts w:ascii="Arial" w:hAnsi="Arial" w:cs="Arial"/>
          <w:b/>
          <w:sz w:val="22"/>
          <w:szCs w:val="22"/>
          <w:lang w:val="en-GB"/>
        </w:rPr>
        <w:t xml:space="preserve">As a result, </w:t>
      </w:r>
      <w:r w:rsidR="0029274F" w:rsidRPr="003A5AD4">
        <w:rPr>
          <w:rFonts w:ascii="Arial" w:hAnsi="Arial" w:cs="Arial"/>
          <w:b/>
          <w:sz w:val="22"/>
          <w:szCs w:val="22"/>
          <w:lang w:val="en-GB"/>
        </w:rPr>
        <w:t xml:space="preserve">the luminaire </w:t>
      </w:r>
      <w:r w:rsidR="001815C2" w:rsidRPr="003A5AD4">
        <w:rPr>
          <w:rFonts w:ascii="Arial" w:hAnsi="Arial" w:cs="Arial"/>
          <w:b/>
          <w:sz w:val="22"/>
          <w:szCs w:val="22"/>
          <w:lang w:val="en-GB"/>
        </w:rPr>
        <w:t>matches</w:t>
      </w:r>
      <w:r w:rsidR="00465D09" w:rsidRPr="003A5AD4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29274F" w:rsidRPr="003A5AD4">
        <w:rPr>
          <w:rFonts w:ascii="Arial" w:hAnsi="Arial" w:cs="Arial"/>
          <w:b/>
          <w:sz w:val="22"/>
          <w:szCs w:val="22"/>
          <w:lang w:val="en-GB"/>
        </w:rPr>
        <w:t>discreetly in</w:t>
      </w:r>
      <w:r w:rsidR="001815C2" w:rsidRPr="003A5AD4">
        <w:rPr>
          <w:rFonts w:ascii="Arial" w:hAnsi="Arial" w:cs="Arial"/>
          <w:b/>
          <w:sz w:val="22"/>
          <w:szCs w:val="22"/>
          <w:lang w:val="en-GB"/>
        </w:rPr>
        <w:t>to</w:t>
      </w:r>
      <w:r w:rsidR="0029274F" w:rsidRPr="003A5AD4">
        <w:rPr>
          <w:rFonts w:ascii="Arial" w:hAnsi="Arial" w:cs="Arial"/>
          <w:b/>
          <w:sz w:val="22"/>
          <w:szCs w:val="22"/>
          <w:lang w:val="en-GB"/>
        </w:rPr>
        <w:t xml:space="preserve"> rooms with dark ceilings 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 xml:space="preserve">– </w:t>
      </w:r>
      <w:r w:rsidR="00D47A1A" w:rsidRPr="003A5AD4">
        <w:rPr>
          <w:rFonts w:ascii="Arial" w:hAnsi="Arial" w:cs="Arial"/>
          <w:b/>
          <w:sz w:val="22"/>
          <w:szCs w:val="22"/>
          <w:lang w:val="en-GB"/>
        </w:rPr>
        <w:t>achieving</w:t>
      </w:r>
      <w:r w:rsidR="0029274F" w:rsidRPr="003A5AD4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D47A1A" w:rsidRPr="003A5AD4">
        <w:rPr>
          <w:rFonts w:ascii="Arial" w:hAnsi="Arial" w:cs="Arial"/>
          <w:b/>
          <w:sz w:val="22"/>
          <w:szCs w:val="22"/>
          <w:lang w:val="en-GB"/>
        </w:rPr>
        <w:t>superior</w:t>
      </w:r>
      <w:r w:rsidR="0029274F" w:rsidRPr="003A5AD4">
        <w:rPr>
          <w:rFonts w:ascii="Arial" w:hAnsi="Arial" w:cs="Arial"/>
          <w:b/>
          <w:sz w:val="22"/>
          <w:szCs w:val="22"/>
          <w:lang w:val="en-GB"/>
        </w:rPr>
        <w:t xml:space="preserve"> glare control and excellent e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>ffi</w:t>
      </w:r>
      <w:r w:rsidR="0029274F" w:rsidRPr="003A5AD4">
        <w:rPr>
          <w:rFonts w:ascii="Arial" w:hAnsi="Arial" w:cs="Arial"/>
          <w:b/>
          <w:sz w:val="22"/>
          <w:szCs w:val="22"/>
          <w:lang w:val="en-GB"/>
        </w:rPr>
        <w:t>c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>ien</w:t>
      </w:r>
      <w:r w:rsidR="0029274F" w:rsidRPr="003A5AD4">
        <w:rPr>
          <w:rFonts w:ascii="Arial" w:hAnsi="Arial" w:cs="Arial"/>
          <w:b/>
          <w:sz w:val="22"/>
          <w:szCs w:val="22"/>
          <w:lang w:val="en-GB"/>
        </w:rPr>
        <w:t>cy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>.</w:t>
      </w:r>
      <w:r w:rsidR="00D47A1A" w:rsidRPr="003A5AD4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C43150" w:rsidRPr="003A5AD4">
        <w:rPr>
          <w:rFonts w:ascii="Arial" w:hAnsi="Arial" w:cs="Arial"/>
          <w:b/>
          <w:sz w:val="22"/>
          <w:szCs w:val="22"/>
          <w:lang w:val="en-GB"/>
        </w:rPr>
        <w:t xml:space="preserve">This makes 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 xml:space="preserve">Skim </w:t>
      </w:r>
      <w:r w:rsidR="00D47A1A" w:rsidRPr="003A5AD4">
        <w:rPr>
          <w:rFonts w:ascii="Arial" w:hAnsi="Arial" w:cs="Arial"/>
          <w:b/>
          <w:sz w:val="22"/>
          <w:szCs w:val="22"/>
          <w:lang w:val="en-GB"/>
        </w:rPr>
        <w:t xml:space="preserve">the perfect lighting tool for office lighting </w:t>
      </w:r>
      <w:r w:rsidR="00F11A73" w:rsidRPr="003A5AD4">
        <w:rPr>
          <w:rFonts w:ascii="Arial" w:hAnsi="Arial" w:cs="Arial"/>
          <w:b/>
          <w:sz w:val="22"/>
          <w:szCs w:val="22"/>
          <w:lang w:val="en-GB"/>
        </w:rPr>
        <w:t>not only for a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>rchite</w:t>
      </w:r>
      <w:r w:rsidR="00F11A73" w:rsidRPr="003A5AD4">
        <w:rPr>
          <w:rFonts w:ascii="Arial" w:hAnsi="Arial" w:cs="Arial"/>
          <w:b/>
          <w:sz w:val="22"/>
          <w:szCs w:val="22"/>
          <w:lang w:val="en-GB"/>
        </w:rPr>
        <w:t>c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>t</w:t>
      </w:r>
      <w:r w:rsidR="00F11A73" w:rsidRPr="003A5AD4">
        <w:rPr>
          <w:rFonts w:ascii="Arial" w:hAnsi="Arial" w:cs="Arial"/>
          <w:b/>
          <w:sz w:val="22"/>
          <w:szCs w:val="22"/>
          <w:lang w:val="en-GB"/>
        </w:rPr>
        <w:t>s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>,</w:t>
      </w:r>
      <w:r w:rsidR="00F11A73" w:rsidRPr="003A5AD4">
        <w:rPr>
          <w:rFonts w:ascii="Arial" w:hAnsi="Arial" w:cs="Arial"/>
          <w:b/>
          <w:sz w:val="22"/>
          <w:szCs w:val="22"/>
          <w:lang w:val="en-GB"/>
        </w:rPr>
        <w:t xml:space="preserve"> but also </w:t>
      </w:r>
      <w:r w:rsidR="00C43150" w:rsidRPr="003A5AD4">
        <w:rPr>
          <w:rFonts w:ascii="Arial" w:hAnsi="Arial" w:cs="Arial"/>
          <w:b/>
          <w:sz w:val="22"/>
          <w:szCs w:val="22"/>
          <w:lang w:val="en-GB"/>
        </w:rPr>
        <w:t>for</w:t>
      </w:r>
      <w:r w:rsidR="00F11A73" w:rsidRPr="003A5AD4">
        <w:rPr>
          <w:rFonts w:ascii="Arial" w:hAnsi="Arial" w:cs="Arial"/>
          <w:b/>
          <w:sz w:val="22"/>
          <w:szCs w:val="22"/>
          <w:lang w:val="en-GB"/>
        </w:rPr>
        <w:t xml:space="preserve"> elect</w:t>
      </w:r>
      <w:r w:rsidR="00C43150" w:rsidRPr="003A5AD4">
        <w:rPr>
          <w:rFonts w:ascii="Arial" w:hAnsi="Arial" w:cs="Arial"/>
          <w:b/>
          <w:sz w:val="22"/>
          <w:szCs w:val="22"/>
          <w:lang w:val="en-GB"/>
        </w:rPr>
        <w:t>rical designers</w:t>
      </w:r>
      <w:r w:rsidR="00FF04F0" w:rsidRPr="003A5AD4">
        <w:rPr>
          <w:rFonts w:ascii="Arial" w:hAnsi="Arial" w:cs="Arial"/>
          <w:b/>
          <w:sz w:val="22"/>
          <w:szCs w:val="22"/>
          <w:lang w:val="en-GB"/>
        </w:rPr>
        <w:t>.</w:t>
      </w:r>
    </w:p>
    <w:p w14:paraId="3EB25624" w14:textId="77777777" w:rsidR="00F342C2" w:rsidRPr="00F11A73" w:rsidRDefault="00F342C2" w:rsidP="00E316F9">
      <w:pPr>
        <w:pStyle w:val="prtext"/>
        <w:rPr>
          <w:rFonts w:ascii="Arial" w:hAnsi="Arial" w:cs="Arial"/>
          <w:sz w:val="22"/>
          <w:szCs w:val="22"/>
          <w:lang w:val="en-GB"/>
        </w:rPr>
      </w:pPr>
    </w:p>
    <w:p w14:paraId="5A9F8742" w14:textId="77777777" w:rsidR="007101C6" w:rsidRPr="00C04E74" w:rsidRDefault="00021F92" w:rsidP="00A55A9C">
      <w:pPr>
        <w:spacing w:line="360" w:lineRule="auto"/>
        <w:rPr>
          <w:rFonts w:ascii="Rotis Semi Sans Std Light" w:hAnsi="Rotis Semi Sans Std Light" w:cs="Arial"/>
          <w:sz w:val="22"/>
          <w:szCs w:val="22"/>
          <w:lang w:val="en-US"/>
        </w:rPr>
      </w:pPr>
      <w:r w:rsidRPr="00E955D9">
        <w:rPr>
          <w:rFonts w:ascii="Arial" w:hAnsi="Arial" w:cs="Arial"/>
          <w:sz w:val="22"/>
          <w:szCs w:val="22"/>
          <w:lang w:val="en-GB"/>
        </w:rPr>
        <w:t>Light i</w:t>
      </w:r>
      <w:r w:rsidR="00FF04F0" w:rsidRPr="00E955D9">
        <w:rPr>
          <w:rFonts w:ascii="Arial" w:hAnsi="Arial" w:cs="Arial"/>
          <w:sz w:val="22"/>
          <w:szCs w:val="22"/>
          <w:lang w:val="en-GB"/>
        </w:rPr>
        <w:t xml:space="preserve">n </w:t>
      </w:r>
      <w:r w:rsidRPr="00E955D9">
        <w:rPr>
          <w:rFonts w:ascii="Arial" w:hAnsi="Arial" w:cs="Arial"/>
          <w:sz w:val="22"/>
          <w:szCs w:val="22"/>
          <w:lang w:val="en-GB"/>
        </w:rPr>
        <w:t>rooms designed with dark colours unfold</w:t>
      </w:r>
      <w:r w:rsidR="008C4456" w:rsidRPr="00E955D9">
        <w:rPr>
          <w:rFonts w:ascii="Arial" w:hAnsi="Arial" w:cs="Arial"/>
          <w:sz w:val="22"/>
          <w:szCs w:val="22"/>
          <w:lang w:val="en-GB"/>
        </w:rPr>
        <w:t>s</w:t>
      </w:r>
      <w:r w:rsidRPr="00E955D9">
        <w:rPr>
          <w:rFonts w:ascii="Arial" w:hAnsi="Arial" w:cs="Arial"/>
          <w:sz w:val="22"/>
          <w:szCs w:val="22"/>
          <w:lang w:val="en-GB"/>
        </w:rPr>
        <w:t xml:space="preserve"> its magic in particular</w:t>
      </w:r>
      <w:r w:rsidR="008C4456" w:rsidRPr="00E955D9">
        <w:rPr>
          <w:rFonts w:ascii="Arial" w:hAnsi="Arial" w:cs="Arial"/>
          <w:sz w:val="22"/>
          <w:szCs w:val="22"/>
          <w:lang w:val="en-GB"/>
        </w:rPr>
        <w:t>ly striking ways</w:t>
      </w:r>
      <w:r w:rsidR="00FF04F0" w:rsidRPr="00E955D9">
        <w:rPr>
          <w:rFonts w:ascii="Arial" w:hAnsi="Arial" w:cs="Arial"/>
          <w:sz w:val="22"/>
          <w:szCs w:val="22"/>
          <w:lang w:val="en-GB"/>
        </w:rPr>
        <w:t>. As</w:t>
      </w:r>
      <w:r w:rsidR="008C4456" w:rsidRPr="00E955D9">
        <w:rPr>
          <w:rFonts w:ascii="Arial" w:hAnsi="Arial" w:cs="Arial"/>
          <w:sz w:val="22"/>
          <w:szCs w:val="22"/>
          <w:lang w:val="en-GB"/>
        </w:rPr>
        <w:t xml:space="preserve"> a design tool, it is ideal for reception areas, for instance, but also for l</w:t>
      </w:r>
      <w:r w:rsidR="00FF04F0" w:rsidRPr="00E955D9">
        <w:rPr>
          <w:rFonts w:ascii="Arial" w:hAnsi="Arial" w:cs="Arial"/>
          <w:sz w:val="22"/>
          <w:szCs w:val="22"/>
          <w:lang w:val="en-GB"/>
        </w:rPr>
        <w:t xml:space="preserve">ounges </w:t>
      </w:r>
      <w:r w:rsidR="008C4456" w:rsidRPr="00E955D9">
        <w:rPr>
          <w:rFonts w:ascii="Arial" w:hAnsi="Arial" w:cs="Arial"/>
          <w:sz w:val="22"/>
          <w:szCs w:val="22"/>
          <w:lang w:val="en-GB"/>
        </w:rPr>
        <w:t>a</w:t>
      </w:r>
      <w:r w:rsidR="00FF04F0" w:rsidRPr="00E955D9">
        <w:rPr>
          <w:rFonts w:ascii="Arial" w:hAnsi="Arial" w:cs="Arial"/>
          <w:sz w:val="22"/>
          <w:szCs w:val="22"/>
          <w:lang w:val="en-GB"/>
        </w:rPr>
        <w:t xml:space="preserve">nd </w:t>
      </w:r>
      <w:r w:rsidR="008C4456" w:rsidRPr="00E955D9">
        <w:rPr>
          <w:rFonts w:ascii="Arial" w:hAnsi="Arial" w:cs="Arial"/>
          <w:sz w:val="22"/>
          <w:szCs w:val="22"/>
          <w:lang w:val="en-GB"/>
        </w:rPr>
        <w:t>other informal meeting rooms and for sanitary areas</w:t>
      </w:r>
      <w:r w:rsidR="00FF04F0" w:rsidRPr="00E955D9">
        <w:rPr>
          <w:rFonts w:ascii="Arial" w:hAnsi="Arial" w:cs="Arial"/>
          <w:sz w:val="22"/>
          <w:szCs w:val="22"/>
          <w:lang w:val="en-GB"/>
        </w:rPr>
        <w:t xml:space="preserve">. </w:t>
      </w:r>
      <w:r w:rsidR="00C17241" w:rsidRPr="00E955D9">
        <w:rPr>
          <w:rFonts w:ascii="Arial" w:hAnsi="Arial" w:cs="Arial"/>
          <w:sz w:val="22"/>
          <w:szCs w:val="22"/>
          <w:lang w:val="en-GB"/>
        </w:rPr>
        <w:t>Widening the options of c</w:t>
      </w:r>
      <w:r w:rsidR="00FF04F0" w:rsidRPr="00E955D9">
        <w:rPr>
          <w:rFonts w:ascii="Arial" w:hAnsi="Arial" w:cs="Arial"/>
          <w:sz w:val="22"/>
          <w:szCs w:val="22"/>
          <w:lang w:val="en-GB"/>
        </w:rPr>
        <w:t>reative</w:t>
      </w:r>
      <w:r w:rsidR="00C17241" w:rsidRPr="00E955D9">
        <w:rPr>
          <w:rFonts w:ascii="Arial" w:hAnsi="Arial" w:cs="Arial"/>
          <w:sz w:val="22"/>
          <w:szCs w:val="22"/>
          <w:lang w:val="en-GB"/>
        </w:rPr>
        <w:t xml:space="preserve"> lighting design, </w:t>
      </w:r>
      <w:r w:rsidR="00FF04F0" w:rsidRPr="00E955D9">
        <w:rPr>
          <w:rFonts w:ascii="Arial" w:hAnsi="Arial" w:cs="Arial"/>
          <w:sz w:val="22"/>
          <w:szCs w:val="22"/>
          <w:lang w:val="en-GB"/>
        </w:rPr>
        <w:t>ERCO</w:t>
      </w:r>
      <w:r w:rsidR="002B40E2" w:rsidRPr="00E955D9">
        <w:rPr>
          <w:rFonts w:ascii="Arial" w:hAnsi="Arial" w:cs="Arial"/>
          <w:sz w:val="22"/>
          <w:szCs w:val="22"/>
          <w:lang w:val="en-GB"/>
        </w:rPr>
        <w:t xml:space="preserve"> has</w:t>
      </w:r>
      <w:r w:rsidR="00C17241" w:rsidRPr="00E955D9">
        <w:rPr>
          <w:rFonts w:ascii="Arial" w:hAnsi="Arial" w:cs="Arial"/>
          <w:sz w:val="22"/>
          <w:szCs w:val="22"/>
          <w:lang w:val="en-GB"/>
        </w:rPr>
        <w:t xml:space="preserve"> now </w:t>
      </w:r>
      <w:r w:rsidR="002B40E2" w:rsidRPr="00E955D9">
        <w:rPr>
          <w:rFonts w:ascii="Arial" w:hAnsi="Arial" w:cs="Arial"/>
          <w:sz w:val="22"/>
          <w:szCs w:val="22"/>
          <w:lang w:val="en-GB"/>
        </w:rPr>
        <w:t xml:space="preserve">added a black version of </w:t>
      </w:r>
      <w:r w:rsidR="00C17241" w:rsidRPr="00E955D9">
        <w:rPr>
          <w:rFonts w:ascii="Arial" w:hAnsi="Arial" w:cs="Arial"/>
          <w:sz w:val="22"/>
          <w:szCs w:val="22"/>
          <w:lang w:val="en-GB"/>
        </w:rPr>
        <w:t xml:space="preserve">the </w:t>
      </w:r>
      <w:r w:rsidR="001815C2" w:rsidRPr="00E955D9">
        <w:rPr>
          <w:rFonts w:ascii="Arial" w:hAnsi="Arial" w:cs="Arial"/>
          <w:sz w:val="22"/>
          <w:szCs w:val="22"/>
          <w:lang w:val="en-GB"/>
        </w:rPr>
        <w:t>highly competitive</w:t>
      </w:r>
      <w:r w:rsidR="00C17241" w:rsidRPr="00E955D9">
        <w:rPr>
          <w:rFonts w:ascii="Arial" w:hAnsi="Arial" w:cs="Arial"/>
          <w:sz w:val="22"/>
          <w:szCs w:val="22"/>
          <w:lang w:val="en-GB"/>
        </w:rPr>
        <w:t xml:space="preserve"> Skim recessed luminaire, which owes its </w:t>
      </w:r>
      <w:r w:rsidR="00465D09" w:rsidRPr="00E955D9">
        <w:rPr>
          <w:rFonts w:ascii="Arial" w:hAnsi="Arial" w:cs="Arial"/>
          <w:sz w:val="22"/>
          <w:szCs w:val="22"/>
          <w:lang w:val="en-GB"/>
        </w:rPr>
        <w:t>captivating</w:t>
      </w:r>
      <w:r w:rsidR="00C17241" w:rsidRPr="00E955D9">
        <w:rPr>
          <w:rFonts w:ascii="Arial" w:hAnsi="Arial" w:cs="Arial"/>
          <w:sz w:val="22"/>
          <w:szCs w:val="22"/>
          <w:lang w:val="en-GB"/>
        </w:rPr>
        <w:t xml:space="preserve"> light to innovative </w:t>
      </w:r>
      <w:proofErr w:type="spellStart"/>
      <w:r w:rsidR="00C17241" w:rsidRPr="00E955D9">
        <w:rPr>
          <w:rFonts w:ascii="Arial" w:hAnsi="Arial" w:cs="Arial"/>
          <w:sz w:val="22"/>
          <w:szCs w:val="22"/>
          <w:lang w:val="en-GB"/>
        </w:rPr>
        <w:t>photometrics</w:t>
      </w:r>
      <w:proofErr w:type="spellEnd"/>
      <w:r w:rsidR="0088023F" w:rsidRPr="00E955D9">
        <w:rPr>
          <w:rFonts w:ascii="Arial" w:hAnsi="Arial" w:cs="Arial"/>
          <w:sz w:val="22"/>
          <w:szCs w:val="22"/>
          <w:lang w:val="en-GB"/>
        </w:rPr>
        <w:t xml:space="preserve">, </w:t>
      </w:r>
      <w:r w:rsidR="002B40E2" w:rsidRPr="00E955D9">
        <w:rPr>
          <w:rFonts w:ascii="Arial" w:hAnsi="Arial" w:cs="Arial"/>
          <w:sz w:val="22"/>
          <w:szCs w:val="22"/>
          <w:lang w:val="en-GB"/>
        </w:rPr>
        <w:t>to the white model already available</w:t>
      </w:r>
      <w:r w:rsidR="00FF04F0" w:rsidRPr="00E955D9">
        <w:rPr>
          <w:rFonts w:ascii="Arial" w:hAnsi="Arial" w:cs="Arial"/>
          <w:sz w:val="22"/>
          <w:szCs w:val="22"/>
          <w:lang w:val="en-GB"/>
        </w:rPr>
        <w:t xml:space="preserve">. </w:t>
      </w:r>
      <w:r w:rsidR="00905A96" w:rsidRPr="00E955D9">
        <w:rPr>
          <w:rFonts w:ascii="Arial" w:hAnsi="Arial" w:cs="Arial"/>
          <w:sz w:val="22"/>
          <w:szCs w:val="22"/>
          <w:lang w:val="en-GB"/>
        </w:rPr>
        <w:t>With a specially developed lens, Skim naturally meets the stringent requirements of workplace lighting</w:t>
      </w:r>
      <w:r w:rsidR="00FF04F0" w:rsidRPr="00E955D9">
        <w:rPr>
          <w:rFonts w:ascii="Arial" w:hAnsi="Arial" w:cs="Arial"/>
          <w:sz w:val="22"/>
          <w:szCs w:val="22"/>
          <w:lang w:val="en-GB"/>
        </w:rPr>
        <w:t xml:space="preserve">, </w:t>
      </w:r>
      <w:r w:rsidR="00905A96" w:rsidRPr="00E955D9">
        <w:rPr>
          <w:rFonts w:ascii="Arial" w:hAnsi="Arial" w:cs="Arial"/>
          <w:sz w:val="22"/>
          <w:szCs w:val="22"/>
          <w:lang w:val="en-GB"/>
        </w:rPr>
        <w:t>such as superior glare control and excellent e</w:t>
      </w:r>
      <w:r w:rsidR="00FF04F0" w:rsidRPr="00E955D9">
        <w:rPr>
          <w:rFonts w:ascii="Arial" w:hAnsi="Arial" w:cs="Arial"/>
          <w:sz w:val="22"/>
          <w:szCs w:val="22"/>
          <w:lang w:val="en-GB"/>
        </w:rPr>
        <w:t>ffi</w:t>
      </w:r>
      <w:r w:rsidR="00905A96" w:rsidRPr="00E955D9">
        <w:rPr>
          <w:rFonts w:ascii="Arial" w:hAnsi="Arial" w:cs="Arial"/>
          <w:sz w:val="22"/>
          <w:szCs w:val="22"/>
          <w:lang w:val="en-GB"/>
        </w:rPr>
        <w:t>c</w:t>
      </w:r>
      <w:r w:rsidR="00FF04F0" w:rsidRPr="00E955D9">
        <w:rPr>
          <w:rFonts w:ascii="Arial" w:hAnsi="Arial" w:cs="Arial"/>
          <w:sz w:val="22"/>
          <w:szCs w:val="22"/>
          <w:lang w:val="en-GB"/>
        </w:rPr>
        <w:t>ien</w:t>
      </w:r>
      <w:r w:rsidR="00905A96" w:rsidRPr="00E955D9">
        <w:rPr>
          <w:rFonts w:ascii="Arial" w:hAnsi="Arial" w:cs="Arial"/>
          <w:sz w:val="22"/>
          <w:szCs w:val="22"/>
          <w:lang w:val="en-GB"/>
        </w:rPr>
        <w:t>cy</w:t>
      </w:r>
      <w:r w:rsidR="00FF04F0" w:rsidRPr="00C04E74">
        <w:rPr>
          <w:rFonts w:ascii="Rotis Semi Sans Std Light" w:hAnsi="Rotis Semi Sans Std Light" w:cs="Arial"/>
          <w:sz w:val="22"/>
          <w:szCs w:val="22"/>
          <w:lang w:val="en-US"/>
        </w:rPr>
        <w:t>.</w:t>
      </w:r>
    </w:p>
    <w:p w14:paraId="3514C332" w14:textId="77777777" w:rsidR="00BA3BE2" w:rsidRPr="00905A96" w:rsidRDefault="00BA3BE2" w:rsidP="00BA3BE2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</w:p>
    <w:p w14:paraId="56AF57F9" w14:textId="77777777" w:rsidR="00E955D9" w:rsidRDefault="00E955D9" w:rsidP="00BA3BE2">
      <w:pPr>
        <w:spacing w:line="360" w:lineRule="auto"/>
        <w:rPr>
          <w:rFonts w:ascii="Arial" w:hAnsi="Arial" w:cs="Arial"/>
          <w:b/>
          <w:sz w:val="22"/>
          <w:szCs w:val="22"/>
          <w:lang w:val="en-GB"/>
        </w:rPr>
      </w:pPr>
    </w:p>
    <w:p w14:paraId="1FCED34F" w14:textId="77777777" w:rsidR="00E955D9" w:rsidRDefault="00E955D9" w:rsidP="00BA3BE2">
      <w:pPr>
        <w:spacing w:line="360" w:lineRule="auto"/>
        <w:rPr>
          <w:rFonts w:ascii="Arial" w:hAnsi="Arial" w:cs="Arial"/>
          <w:b/>
          <w:sz w:val="22"/>
          <w:szCs w:val="22"/>
          <w:lang w:val="en-GB"/>
        </w:rPr>
      </w:pPr>
    </w:p>
    <w:p w14:paraId="7891354B" w14:textId="77777777" w:rsidR="00FF04F0" w:rsidRPr="00E955D9" w:rsidRDefault="00C43C86" w:rsidP="00BA3BE2">
      <w:pPr>
        <w:spacing w:line="360" w:lineRule="auto"/>
        <w:rPr>
          <w:rFonts w:ascii="Arial" w:hAnsi="Arial" w:cs="Arial"/>
          <w:b/>
          <w:sz w:val="22"/>
          <w:szCs w:val="22"/>
          <w:lang w:val="en-GB"/>
        </w:rPr>
      </w:pPr>
      <w:r w:rsidRPr="00E955D9">
        <w:rPr>
          <w:rFonts w:ascii="Arial" w:hAnsi="Arial" w:cs="Arial" w:hint="eastAsia"/>
          <w:b/>
          <w:sz w:val="22"/>
          <w:szCs w:val="22"/>
          <w:lang w:val="en-GB"/>
        </w:rPr>
        <w:lastRenderedPageBreak/>
        <w:t>Unobtrusive design for optimum visual comfort</w:t>
      </w:r>
      <w:r w:rsidRPr="00E955D9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75B6802B" w14:textId="77777777" w:rsidR="00655688" w:rsidRPr="00E955D9" w:rsidRDefault="00FF04F0" w:rsidP="00E955D9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GB"/>
        </w:rPr>
      </w:pPr>
      <w:r w:rsidRPr="00E955D9">
        <w:rPr>
          <w:rFonts w:ascii="Arial" w:hAnsi="Arial" w:cs="Arial"/>
          <w:sz w:val="22"/>
          <w:szCs w:val="22"/>
          <w:lang w:val="en-GB"/>
        </w:rPr>
        <w:t xml:space="preserve">Skim </w:t>
      </w:r>
      <w:r w:rsidR="00D11A45" w:rsidRPr="00E955D9">
        <w:rPr>
          <w:rFonts w:ascii="Arial" w:hAnsi="Arial" w:cs="Arial"/>
          <w:sz w:val="22"/>
          <w:szCs w:val="22"/>
          <w:lang w:val="en-GB"/>
        </w:rPr>
        <w:t xml:space="preserve">is now even more </w:t>
      </w:r>
      <w:r w:rsidRPr="00E955D9">
        <w:rPr>
          <w:rFonts w:ascii="Arial" w:hAnsi="Arial" w:cs="Arial"/>
          <w:sz w:val="22"/>
          <w:szCs w:val="22"/>
          <w:lang w:val="en-GB"/>
        </w:rPr>
        <w:t xml:space="preserve">flexible </w:t>
      </w:r>
      <w:r w:rsidR="00D11A45" w:rsidRPr="00E955D9">
        <w:rPr>
          <w:rFonts w:ascii="Arial" w:hAnsi="Arial" w:cs="Arial"/>
          <w:sz w:val="22"/>
          <w:szCs w:val="22"/>
          <w:lang w:val="en-GB"/>
        </w:rPr>
        <w:t>a</w:t>
      </w:r>
      <w:r w:rsidRPr="00E955D9">
        <w:rPr>
          <w:rFonts w:ascii="Arial" w:hAnsi="Arial" w:cs="Arial"/>
          <w:sz w:val="22"/>
          <w:szCs w:val="22"/>
          <w:lang w:val="en-GB"/>
        </w:rPr>
        <w:t>nd v</w:t>
      </w:r>
      <w:r w:rsidR="00D11A45" w:rsidRPr="00E955D9">
        <w:rPr>
          <w:rFonts w:ascii="Arial" w:hAnsi="Arial" w:cs="Arial"/>
          <w:sz w:val="22"/>
          <w:szCs w:val="22"/>
          <w:lang w:val="en-GB"/>
        </w:rPr>
        <w:t>ersatile for use in offices</w:t>
      </w:r>
      <w:r w:rsidRPr="00E955D9">
        <w:rPr>
          <w:rFonts w:ascii="Arial" w:hAnsi="Arial" w:cs="Arial"/>
          <w:sz w:val="22"/>
          <w:szCs w:val="22"/>
          <w:lang w:val="en-GB"/>
        </w:rPr>
        <w:t xml:space="preserve">. </w:t>
      </w:r>
      <w:r w:rsidR="00D11A45" w:rsidRPr="00E955D9">
        <w:rPr>
          <w:rFonts w:ascii="Arial" w:hAnsi="Arial" w:cs="Arial"/>
          <w:sz w:val="22"/>
          <w:szCs w:val="22"/>
          <w:lang w:val="en-GB"/>
        </w:rPr>
        <w:t>The recessed luminaire offers the ideal conditions not only for prominent areas and traffic zones, but also for workplace lighting</w:t>
      </w:r>
      <w:r w:rsidRPr="00E955D9">
        <w:rPr>
          <w:rFonts w:ascii="Arial" w:hAnsi="Arial" w:cs="Arial"/>
          <w:sz w:val="22"/>
          <w:szCs w:val="22"/>
          <w:lang w:val="en-GB"/>
        </w:rPr>
        <w:t xml:space="preserve">. </w:t>
      </w:r>
      <w:r w:rsidR="00C43C86" w:rsidRPr="00E955D9">
        <w:rPr>
          <w:rFonts w:ascii="Arial" w:hAnsi="Arial" w:cs="Arial"/>
          <w:sz w:val="22"/>
          <w:szCs w:val="22"/>
          <w:lang w:val="en-GB"/>
        </w:rPr>
        <w:t>The range</w:t>
      </w:r>
      <w:r w:rsidR="00D11A45" w:rsidRPr="00E955D9">
        <w:rPr>
          <w:rFonts w:ascii="Arial" w:hAnsi="Arial" w:cs="Arial"/>
          <w:sz w:val="22"/>
          <w:szCs w:val="22"/>
          <w:lang w:val="en-GB"/>
        </w:rPr>
        <w:t xml:space="preserve"> presents</w:t>
      </w:r>
      <w:r w:rsidR="00221252" w:rsidRPr="00E955D9">
        <w:rPr>
          <w:rFonts w:ascii="Arial" w:hAnsi="Arial" w:cs="Arial"/>
          <w:sz w:val="22"/>
          <w:szCs w:val="22"/>
          <w:lang w:val="en-GB"/>
        </w:rPr>
        <w:t xml:space="preserve"> an efficient a</w:t>
      </w:r>
      <w:r w:rsidRPr="00E955D9">
        <w:rPr>
          <w:rFonts w:ascii="Arial" w:hAnsi="Arial" w:cs="Arial"/>
          <w:sz w:val="22"/>
          <w:szCs w:val="22"/>
          <w:lang w:val="en-GB"/>
        </w:rPr>
        <w:t xml:space="preserve">lternative </w:t>
      </w:r>
      <w:r w:rsidR="00221252" w:rsidRPr="00E955D9">
        <w:rPr>
          <w:rFonts w:ascii="Arial" w:hAnsi="Arial" w:cs="Arial"/>
          <w:sz w:val="22"/>
          <w:szCs w:val="22"/>
          <w:lang w:val="en-GB"/>
        </w:rPr>
        <w:t xml:space="preserve">to the </w:t>
      </w:r>
      <w:r w:rsidR="00221252" w:rsidRPr="00E955D9">
        <w:rPr>
          <w:rFonts w:ascii="Arial" w:hAnsi="Arial" w:cs="Arial" w:hint="eastAsia"/>
          <w:sz w:val="22"/>
          <w:szCs w:val="22"/>
          <w:lang w:val="en-GB"/>
        </w:rPr>
        <w:t xml:space="preserve">homogeneous light tailored to computer workstations </w:t>
      </w:r>
      <w:r w:rsidR="00221252" w:rsidRPr="00E955D9">
        <w:rPr>
          <w:rFonts w:ascii="Arial" w:hAnsi="Arial" w:cs="Arial"/>
          <w:sz w:val="22"/>
          <w:szCs w:val="22"/>
          <w:lang w:val="en-GB"/>
        </w:rPr>
        <w:t xml:space="preserve">that </w:t>
      </w:r>
      <w:r w:rsidR="00221252" w:rsidRPr="00E955D9">
        <w:rPr>
          <w:rFonts w:ascii="Arial" w:hAnsi="Arial" w:cs="Arial" w:hint="eastAsia"/>
          <w:sz w:val="22"/>
          <w:szCs w:val="22"/>
          <w:lang w:val="en-GB"/>
        </w:rPr>
        <w:t xml:space="preserve">has been generated using conventional linear fluorescent and </w:t>
      </w:r>
      <w:proofErr w:type="spellStart"/>
      <w:r w:rsidR="00221252" w:rsidRPr="00E955D9">
        <w:rPr>
          <w:rFonts w:ascii="Arial" w:hAnsi="Arial" w:cs="Arial" w:hint="eastAsia"/>
          <w:sz w:val="22"/>
          <w:szCs w:val="22"/>
          <w:lang w:val="en-GB"/>
        </w:rPr>
        <w:t>louvred</w:t>
      </w:r>
      <w:proofErr w:type="spellEnd"/>
      <w:r w:rsidR="00221252" w:rsidRPr="00E955D9">
        <w:rPr>
          <w:rFonts w:ascii="Arial" w:hAnsi="Arial" w:cs="Arial" w:hint="eastAsia"/>
          <w:sz w:val="22"/>
          <w:szCs w:val="22"/>
          <w:lang w:val="en-GB"/>
        </w:rPr>
        <w:t xml:space="preserve"> luminaires</w:t>
      </w:r>
      <w:r w:rsidRPr="00E955D9">
        <w:rPr>
          <w:rFonts w:ascii="Arial" w:hAnsi="Arial" w:cs="Arial"/>
          <w:sz w:val="22"/>
          <w:szCs w:val="22"/>
          <w:lang w:val="en-GB"/>
        </w:rPr>
        <w:t xml:space="preserve">. </w:t>
      </w:r>
      <w:r w:rsidR="00625C5E" w:rsidRPr="00E955D9">
        <w:rPr>
          <w:rFonts w:ascii="Arial" w:hAnsi="Arial" w:cs="Arial" w:hint="eastAsia"/>
          <w:sz w:val="22"/>
          <w:szCs w:val="22"/>
          <w:lang w:val="en-GB"/>
        </w:rPr>
        <w:t>Their disadvantage: The linear structure of these products tends to dominate the ceiling appearance</w:t>
      </w:r>
      <w:r w:rsidRPr="00E955D9">
        <w:rPr>
          <w:rFonts w:ascii="Arial" w:hAnsi="Arial" w:cs="Arial"/>
          <w:sz w:val="22"/>
          <w:szCs w:val="22"/>
          <w:lang w:val="en-GB"/>
        </w:rPr>
        <w:t xml:space="preserve">. Skim </w:t>
      </w:r>
      <w:r w:rsidR="002B40E2" w:rsidRPr="00E955D9">
        <w:rPr>
          <w:rFonts w:ascii="Arial" w:hAnsi="Arial" w:cs="Arial"/>
          <w:sz w:val="22"/>
          <w:szCs w:val="22"/>
          <w:lang w:val="en-GB"/>
        </w:rPr>
        <w:t xml:space="preserve">is </w:t>
      </w:r>
      <w:r w:rsidR="00D91F4B" w:rsidRPr="00E955D9">
        <w:rPr>
          <w:rFonts w:ascii="Arial" w:hAnsi="Arial" w:cs="Arial"/>
          <w:sz w:val="22"/>
          <w:szCs w:val="22"/>
          <w:lang w:val="en-GB"/>
        </w:rPr>
        <w:t>a great deal more unobtrusive and combine</w:t>
      </w:r>
      <w:r w:rsidR="002B40E2" w:rsidRPr="00E955D9">
        <w:rPr>
          <w:rFonts w:ascii="Arial" w:hAnsi="Arial" w:cs="Arial"/>
          <w:sz w:val="22"/>
          <w:szCs w:val="22"/>
          <w:lang w:val="en-GB"/>
        </w:rPr>
        <w:t>s</w:t>
      </w:r>
      <w:r w:rsidR="00221252" w:rsidRPr="00E955D9">
        <w:rPr>
          <w:rFonts w:ascii="Arial" w:hAnsi="Arial" w:cs="Arial"/>
          <w:sz w:val="22"/>
          <w:szCs w:val="22"/>
          <w:lang w:val="en-GB"/>
        </w:rPr>
        <w:t xml:space="preserve"> the highest standards of glare control with e</w:t>
      </w:r>
      <w:r w:rsidRPr="00E955D9">
        <w:rPr>
          <w:rFonts w:ascii="Arial" w:hAnsi="Arial" w:cs="Arial"/>
          <w:sz w:val="22"/>
          <w:szCs w:val="22"/>
          <w:lang w:val="en-GB"/>
        </w:rPr>
        <w:t>ffi</w:t>
      </w:r>
      <w:r w:rsidR="00221252" w:rsidRPr="00E955D9">
        <w:rPr>
          <w:rFonts w:ascii="Arial" w:hAnsi="Arial" w:cs="Arial"/>
          <w:sz w:val="22"/>
          <w:szCs w:val="22"/>
          <w:lang w:val="en-GB"/>
        </w:rPr>
        <w:t>c</w:t>
      </w:r>
      <w:r w:rsidRPr="00E955D9">
        <w:rPr>
          <w:rFonts w:ascii="Arial" w:hAnsi="Arial" w:cs="Arial"/>
          <w:sz w:val="22"/>
          <w:szCs w:val="22"/>
          <w:lang w:val="en-GB"/>
        </w:rPr>
        <w:t>ien</w:t>
      </w:r>
      <w:r w:rsidR="00221252" w:rsidRPr="00E955D9">
        <w:rPr>
          <w:rFonts w:ascii="Arial" w:hAnsi="Arial" w:cs="Arial"/>
          <w:sz w:val="22"/>
          <w:szCs w:val="22"/>
          <w:lang w:val="en-GB"/>
        </w:rPr>
        <w:t>cy</w:t>
      </w:r>
      <w:r w:rsidRPr="00E955D9">
        <w:rPr>
          <w:rFonts w:ascii="Arial" w:hAnsi="Arial" w:cs="Arial"/>
          <w:sz w:val="22"/>
          <w:szCs w:val="22"/>
          <w:lang w:val="en-GB"/>
        </w:rPr>
        <w:t xml:space="preserve"> – </w:t>
      </w:r>
      <w:r w:rsidR="00221252" w:rsidRPr="00E955D9">
        <w:rPr>
          <w:rFonts w:ascii="Arial" w:hAnsi="Arial" w:cs="Arial"/>
          <w:sz w:val="22"/>
          <w:szCs w:val="22"/>
          <w:lang w:val="en-GB"/>
        </w:rPr>
        <w:t>at an affordable price</w:t>
      </w:r>
      <w:r w:rsidRPr="00E955D9">
        <w:rPr>
          <w:rFonts w:ascii="Arial" w:hAnsi="Arial" w:cs="Arial"/>
          <w:sz w:val="22"/>
          <w:szCs w:val="22"/>
          <w:lang w:val="en-GB"/>
        </w:rPr>
        <w:t>.</w:t>
      </w:r>
    </w:p>
    <w:p w14:paraId="755FF09F" w14:textId="77777777" w:rsidR="00FF04F0" w:rsidRPr="00221252" w:rsidRDefault="00FF04F0" w:rsidP="00E955D9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GB"/>
        </w:rPr>
      </w:pPr>
    </w:p>
    <w:p w14:paraId="7C9EFF77" w14:textId="77777777" w:rsidR="00FF04F0" w:rsidRPr="00E955D9" w:rsidRDefault="00625C5E" w:rsidP="00E955D9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GB"/>
        </w:rPr>
      </w:pPr>
      <w:r w:rsidRPr="00E955D9">
        <w:rPr>
          <w:rFonts w:ascii="Arial" w:hAnsi="Arial" w:cs="Arial"/>
          <w:sz w:val="22"/>
          <w:szCs w:val="22"/>
          <w:lang w:val="en-GB"/>
        </w:rPr>
        <w:t>C</w:t>
      </w:r>
      <w:r w:rsidRPr="00E955D9">
        <w:rPr>
          <w:rFonts w:ascii="Arial" w:hAnsi="Arial" w:cs="Arial" w:hint="eastAsia"/>
          <w:sz w:val="22"/>
          <w:szCs w:val="22"/>
          <w:lang w:val="en-GB"/>
        </w:rPr>
        <w:t>ompactness and a flat design give the recessed luminaire an air of lightness and elegance</w:t>
      </w:r>
      <w:r w:rsidR="00FF04F0" w:rsidRPr="00E955D9">
        <w:rPr>
          <w:rFonts w:ascii="Arial" w:hAnsi="Arial" w:cs="Arial"/>
          <w:sz w:val="22"/>
          <w:szCs w:val="22"/>
          <w:lang w:val="en-GB"/>
        </w:rPr>
        <w:t xml:space="preserve">. </w:t>
      </w:r>
      <w:r w:rsidRPr="00E955D9">
        <w:rPr>
          <w:rFonts w:ascii="Arial" w:hAnsi="Arial" w:cs="Arial" w:hint="eastAsia"/>
          <w:sz w:val="22"/>
          <w:szCs w:val="22"/>
          <w:lang w:val="en-GB"/>
        </w:rPr>
        <w:t>In addition, the</w:t>
      </w:r>
      <w:r w:rsidRPr="00E955D9">
        <w:rPr>
          <w:rFonts w:ascii="Arial" w:hAnsi="Arial" w:cs="Arial"/>
          <w:sz w:val="22"/>
          <w:szCs w:val="22"/>
          <w:lang w:val="en-GB"/>
        </w:rPr>
        <w:t xml:space="preserve"> black or</w:t>
      </w:r>
      <w:r w:rsidRPr="00E955D9">
        <w:rPr>
          <w:rFonts w:ascii="Arial" w:hAnsi="Arial" w:cs="Arial" w:hint="eastAsia"/>
          <w:sz w:val="22"/>
          <w:szCs w:val="22"/>
          <w:lang w:val="en-GB"/>
        </w:rPr>
        <w:t xml:space="preserve"> white plastic anti-glare cone ensures a harmonious, unobtrusive appearance in the ceiling</w:t>
      </w:r>
      <w:r w:rsidR="00FF04F0" w:rsidRPr="00E955D9">
        <w:rPr>
          <w:rFonts w:ascii="Arial" w:hAnsi="Arial" w:cs="Arial"/>
          <w:sz w:val="22"/>
          <w:szCs w:val="22"/>
          <w:lang w:val="en-GB"/>
        </w:rPr>
        <w:t xml:space="preserve">. </w:t>
      </w:r>
      <w:r w:rsidRPr="00E955D9">
        <w:rPr>
          <w:rFonts w:ascii="Arial" w:hAnsi="Arial" w:cs="Arial" w:hint="eastAsia"/>
          <w:sz w:val="22"/>
          <w:szCs w:val="22"/>
          <w:lang w:val="en-GB"/>
        </w:rPr>
        <w:t xml:space="preserve">With a recess depth of </w:t>
      </w:r>
      <w:r w:rsidR="001815C2" w:rsidRPr="00E955D9">
        <w:rPr>
          <w:rFonts w:ascii="Arial" w:hAnsi="Arial" w:cs="Arial"/>
          <w:sz w:val="22"/>
          <w:szCs w:val="22"/>
          <w:lang w:val="en-GB"/>
        </w:rPr>
        <w:t>just</w:t>
      </w:r>
      <w:r w:rsidR="001815C2" w:rsidRPr="00E955D9">
        <w:rPr>
          <w:rFonts w:ascii="Arial" w:hAnsi="Arial" w:cs="Arial" w:hint="eastAsia"/>
          <w:sz w:val="22"/>
          <w:szCs w:val="22"/>
          <w:lang w:val="en-GB"/>
        </w:rPr>
        <w:t xml:space="preserve"> </w:t>
      </w:r>
      <w:r w:rsidR="00600AB1" w:rsidRPr="00E955D9">
        <w:rPr>
          <w:rFonts w:ascii="Arial" w:hAnsi="Arial" w:cs="Arial" w:hint="eastAsia"/>
          <w:sz w:val="22"/>
          <w:szCs w:val="22"/>
          <w:lang w:val="en-GB"/>
        </w:rPr>
        <w:t>110</w:t>
      </w:r>
      <w:r w:rsidRPr="00E955D9">
        <w:rPr>
          <w:rFonts w:ascii="Arial" w:hAnsi="Arial" w:cs="Arial" w:hint="eastAsia"/>
          <w:sz w:val="22"/>
          <w:szCs w:val="22"/>
          <w:lang w:val="en-GB"/>
        </w:rPr>
        <w:t xml:space="preserve">mm the </w:t>
      </w:r>
      <w:proofErr w:type="spellStart"/>
      <w:r w:rsidRPr="00E955D9">
        <w:rPr>
          <w:rFonts w:ascii="Arial" w:hAnsi="Arial" w:cs="Arial" w:hint="eastAsia"/>
          <w:sz w:val="22"/>
          <w:szCs w:val="22"/>
          <w:lang w:val="en-GB"/>
        </w:rPr>
        <w:t>downlight</w:t>
      </w:r>
      <w:proofErr w:type="spellEnd"/>
      <w:r w:rsidRPr="00E955D9">
        <w:rPr>
          <w:rFonts w:ascii="Arial" w:hAnsi="Arial" w:cs="Arial" w:hint="eastAsia"/>
          <w:sz w:val="22"/>
          <w:szCs w:val="22"/>
          <w:lang w:val="en-GB"/>
        </w:rPr>
        <w:t xml:space="preserve"> is easy to install in areas with limited installation space simply by using the folding spring fixture</w:t>
      </w:r>
      <w:r w:rsidR="00FF04F0" w:rsidRPr="00E955D9">
        <w:rPr>
          <w:rFonts w:ascii="Arial" w:hAnsi="Arial" w:cs="Arial"/>
          <w:sz w:val="22"/>
          <w:szCs w:val="22"/>
          <w:lang w:val="en-GB"/>
        </w:rPr>
        <w:t>.</w:t>
      </w:r>
    </w:p>
    <w:p w14:paraId="7ABB743C" w14:textId="77777777" w:rsidR="00655688" w:rsidRPr="00625C5E" w:rsidRDefault="00655688" w:rsidP="00BA3BE2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</w:p>
    <w:p w14:paraId="04671351" w14:textId="77777777" w:rsidR="00FF04F0" w:rsidRPr="00E955D9" w:rsidRDefault="00FF04F0" w:rsidP="00655688">
      <w:pPr>
        <w:spacing w:line="360" w:lineRule="auto"/>
        <w:rPr>
          <w:rFonts w:ascii="Arial" w:hAnsi="Arial" w:cs="Arial"/>
          <w:b/>
          <w:sz w:val="22"/>
          <w:szCs w:val="22"/>
          <w:lang w:val="en-GB"/>
        </w:rPr>
      </w:pPr>
      <w:r w:rsidRPr="00E955D9">
        <w:rPr>
          <w:rFonts w:ascii="Arial" w:hAnsi="Arial" w:cs="Arial"/>
          <w:b/>
          <w:sz w:val="22"/>
          <w:szCs w:val="22"/>
          <w:lang w:val="en-GB"/>
        </w:rPr>
        <w:t>Innovative LED</w:t>
      </w:r>
      <w:r w:rsidR="00625C5E" w:rsidRPr="00E955D9">
        <w:rPr>
          <w:rFonts w:ascii="Arial" w:hAnsi="Arial" w:cs="Arial"/>
          <w:b/>
          <w:sz w:val="22"/>
          <w:szCs w:val="22"/>
          <w:lang w:val="en-GB"/>
        </w:rPr>
        <w:t xml:space="preserve"> le</w:t>
      </w:r>
      <w:r w:rsidRPr="00E955D9">
        <w:rPr>
          <w:rFonts w:ascii="Arial" w:hAnsi="Arial" w:cs="Arial"/>
          <w:b/>
          <w:sz w:val="22"/>
          <w:szCs w:val="22"/>
          <w:lang w:val="en-GB"/>
        </w:rPr>
        <w:t>ns</w:t>
      </w:r>
      <w:r w:rsidR="00625C5E" w:rsidRPr="00E955D9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955D9">
        <w:rPr>
          <w:rFonts w:ascii="Arial" w:hAnsi="Arial" w:cs="Arial"/>
          <w:b/>
          <w:sz w:val="22"/>
          <w:szCs w:val="22"/>
          <w:lang w:val="en-GB"/>
        </w:rPr>
        <w:t>technolog</w:t>
      </w:r>
      <w:r w:rsidR="00625C5E" w:rsidRPr="00E955D9">
        <w:rPr>
          <w:rFonts w:ascii="Arial" w:hAnsi="Arial" w:cs="Arial"/>
          <w:b/>
          <w:sz w:val="22"/>
          <w:szCs w:val="22"/>
          <w:lang w:val="en-GB"/>
        </w:rPr>
        <w:t>y</w:t>
      </w:r>
    </w:p>
    <w:p w14:paraId="015CC519" w14:textId="77777777" w:rsidR="00FF04F0" w:rsidRPr="00E955D9" w:rsidRDefault="00625C5E" w:rsidP="00A55A9C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E955D9">
        <w:rPr>
          <w:rFonts w:ascii="Arial" w:hAnsi="Arial" w:cs="Arial" w:hint="eastAsia"/>
          <w:sz w:val="22"/>
          <w:szCs w:val="22"/>
          <w:lang w:val="en-GB"/>
        </w:rPr>
        <w:t xml:space="preserve">Skim owes its powerful light with superior glare control to efficient and innovative </w:t>
      </w:r>
      <w:proofErr w:type="spellStart"/>
      <w:r w:rsidRPr="00E955D9">
        <w:rPr>
          <w:rFonts w:ascii="Arial" w:hAnsi="Arial" w:cs="Arial" w:hint="eastAsia"/>
          <w:sz w:val="22"/>
          <w:szCs w:val="22"/>
          <w:lang w:val="en-GB"/>
        </w:rPr>
        <w:t>photometrics</w:t>
      </w:r>
      <w:proofErr w:type="spellEnd"/>
      <w:r w:rsidRPr="00E955D9">
        <w:rPr>
          <w:rFonts w:ascii="Arial" w:hAnsi="Arial" w:cs="Arial" w:hint="eastAsia"/>
          <w:sz w:val="22"/>
          <w:szCs w:val="22"/>
          <w:lang w:val="en-GB"/>
        </w:rPr>
        <w:t>. The lenses made of optical polymer combine with high-quality LED modules to generate an exceptionally uniform light distribution. The precisely matched free-form lens systems are moulded into a convex shape to enable glare control that meets the most stringent standards</w:t>
      </w:r>
      <w:r w:rsidR="00FF04F0" w:rsidRPr="00E955D9">
        <w:rPr>
          <w:rFonts w:ascii="Arial" w:hAnsi="Arial" w:cs="Arial"/>
          <w:sz w:val="22"/>
          <w:szCs w:val="22"/>
          <w:lang w:val="en-GB"/>
        </w:rPr>
        <w:t>.</w:t>
      </w:r>
    </w:p>
    <w:p w14:paraId="5F020C2C" w14:textId="77777777" w:rsidR="00FF04F0" w:rsidRPr="00625C5E" w:rsidRDefault="00FF04F0" w:rsidP="00FF04F0">
      <w:pPr>
        <w:pStyle w:val="prtext"/>
        <w:rPr>
          <w:rFonts w:ascii="Arial" w:hAnsi="Arial" w:cs="Arial"/>
          <w:sz w:val="22"/>
          <w:szCs w:val="22"/>
          <w:lang w:val="en-GB"/>
        </w:rPr>
      </w:pPr>
    </w:p>
    <w:p w14:paraId="6C99E7BF" w14:textId="77777777" w:rsidR="00FF04F0" w:rsidRPr="00E955D9" w:rsidRDefault="001815C2" w:rsidP="00A55A9C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E955D9">
        <w:rPr>
          <w:rFonts w:ascii="Arial" w:hAnsi="Arial" w:cs="Arial"/>
          <w:sz w:val="22"/>
          <w:szCs w:val="22"/>
          <w:lang w:val="en-GB"/>
        </w:rPr>
        <w:t>A further strength of the</w:t>
      </w:r>
      <w:r w:rsidR="00625C5E" w:rsidRPr="00E955D9">
        <w:rPr>
          <w:rFonts w:ascii="Arial" w:hAnsi="Arial" w:cs="Arial" w:hint="eastAsia"/>
          <w:sz w:val="22"/>
          <w:szCs w:val="22"/>
          <w:lang w:val="en-GB"/>
        </w:rPr>
        <w:t xml:space="preserve"> Skim </w:t>
      </w:r>
      <w:r w:rsidRPr="00E955D9">
        <w:rPr>
          <w:rFonts w:ascii="Arial" w:hAnsi="Arial" w:cs="Arial"/>
          <w:sz w:val="22"/>
          <w:szCs w:val="22"/>
          <w:lang w:val="en-GB"/>
        </w:rPr>
        <w:t xml:space="preserve">system is the </w:t>
      </w:r>
      <w:r w:rsidR="00625C5E" w:rsidRPr="00E955D9">
        <w:rPr>
          <w:rFonts w:ascii="Arial" w:hAnsi="Arial" w:cs="Arial" w:hint="eastAsia"/>
          <w:sz w:val="22"/>
          <w:szCs w:val="22"/>
          <w:lang w:val="en-GB"/>
        </w:rPr>
        <w:t xml:space="preserve">specially developed lens system that provides efficient and ergonomic light, yet also creates an elegant light effect in the </w:t>
      </w:r>
      <w:r w:rsidR="00625C5E" w:rsidRPr="00E955D9">
        <w:rPr>
          <w:rFonts w:ascii="Arial" w:hAnsi="Arial" w:cs="Arial"/>
          <w:sz w:val="22"/>
          <w:szCs w:val="22"/>
          <w:lang w:val="en-GB"/>
        </w:rPr>
        <w:t>anti-glare cone</w:t>
      </w:r>
      <w:r w:rsidR="00FF04F0" w:rsidRPr="00E955D9">
        <w:rPr>
          <w:rFonts w:ascii="Arial" w:hAnsi="Arial" w:cs="Arial"/>
          <w:sz w:val="22"/>
          <w:szCs w:val="22"/>
          <w:lang w:val="en-GB"/>
        </w:rPr>
        <w:t xml:space="preserve">. </w:t>
      </w:r>
      <w:r w:rsidR="00625C5E" w:rsidRPr="00E955D9">
        <w:rPr>
          <w:rFonts w:ascii="Arial" w:hAnsi="Arial" w:cs="Arial" w:hint="eastAsia"/>
          <w:sz w:val="22"/>
          <w:szCs w:val="22"/>
          <w:lang w:val="en-GB"/>
        </w:rPr>
        <w:t xml:space="preserve">With wide flood and oval flood as its two characteristics, it aptly meets the stringent requirements of efficient visual comfort. The remarkably linear light emitted by the round </w:t>
      </w:r>
      <w:proofErr w:type="spellStart"/>
      <w:r w:rsidR="00625C5E" w:rsidRPr="00E955D9">
        <w:rPr>
          <w:rFonts w:ascii="Arial" w:hAnsi="Arial" w:cs="Arial" w:hint="eastAsia"/>
          <w:sz w:val="22"/>
          <w:szCs w:val="22"/>
          <w:lang w:val="en-GB"/>
        </w:rPr>
        <w:t>downlight</w:t>
      </w:r>
      <w:proofErr w:type="spellEnd"/>
      <w:r w:rsidR="00625C5E" w:rsidRPr="00E955D9">
        <w:rPr>
          <w:rFonts w:ascii="Arial" w:hAnsi="Arial" w:cs="Arial" w:hint="eastAsia"/>
          <w:sz w:val="22"/>
          <w:szCs w:val="22"/>
          <w:lang w:val="en-GB"/>
        </w:rPr>
        <w:t xml:space="preserve"> of the oval flood version is created by the complex asymmetrically shaped polymer lens with special light distribution. As a new, highly efficient entry-level product, ERCO now offers an economical solution to office and general lighting</w:t>
      </w:r>
      <w:r w:rsidR="00FF04F0" w:rsidRPr="00E955D9">
        <w:rPr>
          <w:rFonts w:ascii="Arial" w:hAnsi="Arial" w:cs="Arial"/>
          <w:sz w:val="22"/>
          <w:szCs w:val="22"/>
          <w:lang w:val="en-GB"/>
        </w:rPr>
        <w:t>.</w:t>
      </w:r>
    </w:p>
    <w:p w14:paraId="675C880A" w14:textId="77777777" w:rsidR="00FF04F0" w:rsidRPr="00625C5E" w:rsidRDefault="00FF04F0" w:rsidP="00FF04F0">
      <w:pPr>
        <w:pStyle w:val="prtext"/>
        <w:rPr>
          <w:rFonts w:ascii="Arial" w:hAnsi="Arial" w:cs="Arial"/>
          <w:sz w:val="22"/>
          <w:szCs w:val="22"/>
          <w:lang w:val="en-GB"/>
        </w:rPr>
      </w:pPr>
    </w:p>
    <w:p w14:paraId="63DBD8FF" w14:textId="77777777" w:rsidR="00FF04F0" w:rsidRPr="00625C5E" w:rsidRDefault="00625C5E" w:rsidP="00FF04F0">
      <w:pPr>
        <w:pStyle w:val="prtext"/>
        <w:rPr>
          <w:rFonts w:ascii="Arial" w:hAnsi="Arial" w:cs="Arial"/>
          <w:sz w:val="22"/>
          <w:szCs w:val="22"/>
          <w:lang w:val="en-GB"/>
        </w:rPr>
      </w:pPr>
      <w:r w:rsidRPr="00E955D9">
        <w:rPr>
          <w:rFonts w:ascii="Arial" w:hAnsi="Arial" w:cs="Arial" w:hint="eastAsia"/>
          <w:sz w:val="22"/>
          <w:szCs w:val="22"/>
          <w:lang w:val="en-GB"/>
        </w:rPr>
        <w:t>The two lens versions allow Skim to meet different lighting requirements. The wide flood version with its wide-beam light distribution generates a clear light with flood characteristic for applications such as open-plan offices or workstations, foyers or stores. The oval flood lens with its axially symmetrical light distribution, meanwhile, is a low-cost solution for ellipsoid lighting that lends itself to the illumination of corridors, traffic zones or tables</w:t>
      </w:r>
      <w:r w:rsidR="00FF04F0" w:rsidRPr="00625C5E">
        <w:rPr>
          <w:rFonts w:ascii="Arial" w:hAnsi="Arial" w:cs="Arial"/>
          <w:sz w:val="22"/>
          <w:szCs w:val="22"/>
          <w:lang w:val="en-GB"/>
        </w:rPr>
        <w:t>.</w:t>
      </w:r>
    </w:p>
    <w:p w14:paraId="0420A806" w14:textId="77777777" w:rsidR="007046F6" w:rsidRPr="00625C5E" w:rsidRDefault="007046F6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n-GB"/>
        </w:rPr>
      </w:pPr>
    </w:p>
    <w:p w14:paraId="73DAAB8B" w14:textId="77777777" w:rsidR="009F0CEE" w:rsidRPr="00E955D9" w:rsidRDefault="00FF04F0" w:rsidP="00E955D9">
      <w:pPr>
        <w:pStyle w:val="prtext"/>
        <w:rPr>
          <w:rFonts w:ascii="Arial" w:hAnsi="Arial" w:cs="Arial"/>
          <w:b/>
          <w:sz w:val="22"/>
          <w:szCs w:val="22"/>
          <w:lang w:val="en-GB"/>
        </w:rPr>
      </w:pPr>
      <w:r w:rsidRPr="00E955D9">
        <w:rPr>
          <w:rFonts w:ascii="Arial" w:hAnsi="Arial" w:cs="Arial"/>
          <w:b/>
          <w:sz w:val="22"/>
          <w:szCs w:val="22"/>
          <w:lang w:val="en-GB"/>
        </w:rPr>
        <w:t>Techni</w:t>
      </w:r>
      <w:r w:rsidR="00625C5E" w:rsidRPr="00E955D9">
        <w:rPr>
          <w:rFonts w:ascii="Arial" w:hAnsi="Arial" w:cs="Arial"/>
          <w:b/>
          <w:sz w:val="22"/>
          <w:szCs w:val="22"/>
          <w:lang w:val="en-GB"/>
        </w:rPr>
        <w:t xml:space="preserve">cal features of </w:t>
      </w:r>
      <w:r w:rsidRPr="00E955D9">
        <w:rPr>
          <w:rFonts w:ascii="Arial" w:hAnsi="Arial" w:cs="Arial"/>
          <w:b/>
          <w:sz w:val="22"/>
          <w:szCs w:val="22"/>
          <w:lang w:val="en-GB"/>
        </w:rPr>
        <w:t>Skim</w:t>
      </w:r>
    </w:p>
    <w:p w14:paraId="26F3EAA2" w14:textId="2DEE1551" w:rsidR="003044C8" w:rsidRPr="00FF7CDD" w:rsidRDefault="003044C8" w:rsidP="003044C8">
      <w:pPr>
        <w:pStyle w:val="prtext"/>
        <w:spacing w:line="240" w:lineRule="auto"/>
        <w:rPr>
          <w:rFonts w:ascii="Arial" w:hAnsi="Arial" w:cs="Arial"/>
          <w:sz w:val="20"/>
          <w:lang w:val="en-GB"/>
        </w:rPr>
      </w:pPr>
      <w:r w:rsidRPr="00625C5E">
        <w:rPr>
          <w:rFonts w:ascii="Arial" w:hAnsi="Arial" w:cs="Arial"/>
          <w:sz w:val="22"/>
          <w:szCs w:val="22"/>
          <w:lang w:val="en-GB"/>
        </w:rPr>
        <w:br/>
      </w:r>
      <w:r w:rsidRPr="00FF7CDD">
        <w:rPr>
          <w:rFonts w:ascii="Arial" w:hAnsi="Arial" w:cs="Arial"/>
          <w:sz w:val="20"/>
          <w:lang w:val="en-GB"/>
        </w:rPr>
        <w:t xml:space="preserve">ERCO </w:t>
      </w:r>
      <w:r w:rsidR="00625C5E" w:rsidRPr="00FF7CDD">
        <w:rPr>
          <w:rFonts w:ascii="Arial" w:hAnsi="Arial" w:cs="Arial"/>
          <w:sz w:val="20"/>
          <w:lang w:val="en-GB"/>
        </w:rPr>
        <w:t>le</w:t>
      </w:r>
      <w:r w:rsidRPr="00FF7CDD">
        <w:rPr>
          <w:rFonts w:ascii="Arial" w:hAnsi="Arial" w:cs="Arial"/>
          <w:sz w:val="20"/>
          <w:lang w:val="en-GB"/>
        </w:rPr>
        <w:t>ns</w:t>
      </w:r>
      <w:r w:rsidR="00625C5E" w:rsidRPr="00FF7CDD">
        <w:rPr>
          <w:rFonts w:ascii="Arial" w:hAnsi="Arial" w:cs="Arial"/>
          <w:sz w:val="20"/>
          <w:lang w:val="en-GB"/>
        </w:rPr>
        <w:t xml:space="preserve"> </w:t>
      </w:r>
      <w:r w:rsidRPr="00FF7CDD">
        <w:rPr>
          <w:rFonts w:ascii="Arial" w:hAnsi="Arial" w:cs="Arial"/>
          <w:sz w:val="20"/>
          <w:lang w:val="en-GB"/>
        </w:rPr>
        <w:t>system:</w:t>
      </w:r>
      <w:r w:rsidRPr="00FF7CDD">
        <w:rPr>
          <w:rFonts w:ascii="Arial" w:hAnsi="Arial" w:cs="Arial"/>
          <w:sz w:val="20"/>
          <w:lang w:val="en-GB"/>
        </w:rPr>
        <w:tab/>
        <w:t>Opti</w:t>
      </w:r>
      <w:r w:rsidR="00625C5E" w:rsidRPr="00FF7CDD">
        <w:rPr>
          <w:rFonts w:ascii="Arial" w:hAnsi="Arial" w:cs="Arial"/>
          <w:sz w:val="20"/>
          <w:lang w:val="en-GB"/>
        </w:rPr>
        <w:t>cal p</w:t>
      </w:r>
      <w:r w:rsidRPr="00FF7CDD">
        <w:rPr>
          <w:rFonts w:ascii="Arial" w:hAnsi="Arial" w:cs="Arial"/>
          <w:sz w:val="20"/>
          <w:lang w:val="en-GB"/>
        </w:rPr>
        <w:t xml:space="preserve">olymer, </w:t>
      </w:r>
    </w:p>
    <w:p w14:paraId="767D1B7F" w14:textId="1B217143" w:rsidR="003044C8" w:rsidRPr="00FF7CDD" w:rsidRDefault="003044C8" w:rsidP="009F0CEE">
      <w:pPr>
        <w:pStyle w:val="prtext"/>
        <w:spacing w:line="240" w:lineRule="auto"/>
        <w:rPr>
          <w:rFonts w:ascii="Arial" w:hAnsi="Arial" w:cs="Arial"/>
          <w:sz w:val="20"/>
          <w:lang w:val="en-GB"/>
        </w:rPr>
      </w:pPr>
      <w:r w:rsidRPr="00FF7CDD">
        <w:rPr>
          <w:rFonts w:ascii="Arial" w:hAnsi="Arial" w:cs="Arial"/>
          <w:sz w:val="20"/>
          <w:lang w:val="en-GB"/>
        </w:rPr>
        <w:tab/>
      </w:r>
      <w:r w:rsidRPr="00FF7CDD">
        <w:rPr>
          <w:rFonts w:ascii="Arial" w:hAnsi="Arial" w:cs="Arial"/>
          <w:sz w:val="20"/>
          <w:lang w:val="en-GB"/>
        </w:rPr>
        <w:tab/>
      </w:r>
      <w:r w:rsidRPr="00FF7CDD">
        <w:rPr>
          <w:rFonts w:ascii="Arial" w:hAnsi="Arial" w:cs="Arial"/>
          <w:sz w:val="20"/>
          <w:lang w:val="en-GB"/>
        </w:rPr>
        <w:tab/>
      </w:r>
      <w:r w:rsidR="00625C5E" w:rsidRPr="00FF7CDD">
        <w:rPr>
          <w:rFonts w:ascii="Arial" w:hAnsi="Arial" w:cs="Arial"/>
          <w:sz w:val="20"/>
          <w:lang w:val="en-GB"/>
        </w:rPr>
        <w:t>lig</w:t>
      </w:r>
      <w:r w:rsidRPr="00FF7CDD">
        <w:rPr>
          <w:rFonts w:ascii="Arial" w:hAnsi="Arial" w:cs="Arial"/>
          <w:sz w:val="20"/>
          <w:lang w:val="en-GB"/>
        </w:rPr>
        <w:t>ht</w:t>
      </w:r>
      <w:r w:rsidR="00625C5E" w:rsidRPr="00FF7CDD">
        <w:rPr>
          <w:rFonts w:ascii="Arial" w:hAnsi="Arial" w:cs="Arial"/>
          <w:sz w:val="20"/>
          <w:lang w:val="en-GB"/>
        </w:rPr>
        <w:t xml:space="preserve"> distributions</w:t>
      </w:r>
      <w:r w:rsidRPr="00FF7CDD">
        <w:rPr>
          <w:rFonts w:ascii="Arial" w:hAnsi="Arial" w:cs="Arial"/>
          <w:sz w:val="20"/>
          <w:lang w:val="en-GB"/>
        </w:rPr>
        <w:t>:</w:t>
      </w:r>
      <w:r w:rsidR="009F0CEE" w:rsidRPr="00FF7CDD">
        <w:rPr>
          <w:rFonts w:ascii="Arial" w:hAnsi="Arial" w:cs="Arial"/>
          <w:sz w:val="20"/>
          <w:lang w:val="en-GB"/>
        </w:rPr>
        <w:t xml:space="preserve"> </w:t>
      </w:r>
      <w:r w:rsidR="00625C5E" w:rsidRPr="00FF7CDD">
        <w:rPr>
          <w:rFonts w:ascii="Arial" w:hAnsi="Arial" w:cs="Arial"/>
          <w:sz w:val="20"/>
          <w:lang w:val="en-GB"/>
        </w:rPr>
        <w:t>w</w:t>
      </w:r>
      <w:r w:rsidR="009F0CEE" w:rsidRPr="00FF7CDD">
        <w:rPr>
          <w:rFonts w:ascii="Arial" w:hAnsi="Arial" w:cs="Arial"/>
          <w:sz w:val="20"/>
          <w:lang w:val="en-GB"/>
        </w:rPr>
        <w:t xml:space="preserve">ide </w:t>
      </w:r>
      <w:r w:rsidR="00625C5E" w:rsidRPr="00FF7CDD">
        <w:rPr>
          <w:rFonts w:ascii="Arial" w:hAnsi="Arial" w:cs="Arial"/>
          <w:sz w:val="20"/>
          <w:lang w:val="en-GB"/>
        </w:rPr>
        <w:t>f</w:t>
      </w:r>
      <w:r w:rsidR="009F0CEE" w:rsidRPr="00FF7CDD">
        <w:rPr>
          <w:rFonts w:ascii="Arial" w:hAnsi="Arial" w:cs="Arial"/>
          <w:sz w:val="20"/>
          <w:lang w:val="en-GB"/>
        </w:rPr>
        <w:t xml:space="preserve">lood or </w:t>
      </w:r>
      <w:r w:rsidR="00625C5E" w:rsidRPr="00FF7CDD">
        <w:rPr>
          <w:rFonts w:ascii="Arial" w:hAnsi="Arial" w:cs="Arial"/>
          <w:sz w:val="20"/>
          <w:lang w:val="en-GB"/>
        </w:rPr>
        <w:t>o</w:t>
      </w:r>
      <w:r w:rsidR="00DE5A25" w:rsidRPr="00FF7CDD">
        <w:rPr>
          <w:rFonts w:ascii="Arial" w:hAnsi="Arial" w:cs="Arial"/>
          <w:sz w:val="20"/>
          <w:lang w:val="en-GB"/>
        </w:rPr>
        <w:t xml:space="preserve">val </w:t>
      </w:r>
      <w:r w:rsidR="00625C5E" w:rsidRPr="00FF7CDD">
        <w:rPr>
          <w:rFonts w:ascii="Arial" w:hAnsi="Arial" w:cs="Arial"/>
          <w:sz w:val="20"/>
          <w:lang w:val="en-GB"/>
        </w:rPr>
        <w:t>f</w:t>
      </w:r>
      <w:r w:rsidR="00C04E74">
        <w:rPr>
          <w:rFonts w:ascii="Arial" w:hAnsi="Arial" w:cs="Arial"/>
          <w:sz w:val="20"/>
          <w:lang w:val="en-GB"/>
        </w:rPr>
        <w:t>lood</w:t>
      </w:r>
      <w:bookmarkStart w:id="0" w:name="_GoBack"/>
      <w:bookmarkEnd w:id="0"/>
    </w:p>
    <w:p w14:paraId="3894BE64" w14:textId="77777777" w:rsidR="003044C8" w:rsidRPr="00FF7CDD" w:rsidRDefault="00A55A9C" w:rsidP="00A55A9C">
      <w:pPr>
        <w:pStyle w:val="prtext"/>
        <w:spacing w:line="240" w:lineRule="auto"/>
        <w:rPr>
          <w:rFonts w:ascii="Arial" w:hAnsi="Arial" w:cs="Arial"/>
          <w:sz w:val="20"/>
          <w:lang w:val="en-GB"/>
        </w:rPr>
      </w:pPr>
      <w:r w:rsidRPr="00FF7CDD">
        <w:rPr>
          <w:rFonts w:ascii="Arial" w:hAnsi="Arial" w:cs="Arial"/>
          <w:sz w:val="20"/>
          <w:lang w:val="en-GB"/>
        </w:rPr>
        <w:tab/>
      </w:r>
      <w:r w:rsidRPr="00FF7CDD">
        <w:rPr>
          <w:rFonts w:ascii="Arial" w:hAnsi="Arial" w:cs="Arial"/>
          <w:sz w:val="20"/>
          <w:lang w:val="en-GB"/>
        </w:rPr>
        <w:tab/>
      </w:r>
      <w:r w:rsidRPr="00FF7CDD">
        <w:rPr>
          <w:rFonts w:ascii="Arial" w:hAnsi="Arial" w:cs="Arial"/>
          <w:sz w:val="20"/>
          <w:lang w:val="en-GB"/>
        </w:rPr>
        <w:tab/>
      </w:r>
      <w:r w:rsidR="009F0CEE" w:rsidRPr="00FF7CDD">
        <w:rPr>
          <w:rFonts w:ascii="Arial" w:hAnsi="Arial" w:cs="Arial"/>
          <w:sz w:val="20"/>
          <w:lang w:val="en-GB"/>
        </w:rPr>
        <w:t>18/2</w:t>
      </w:r>
      <w:r w:rsidR="003044C8" w:rsidRPr="00FF7CDD">
        <w:rPr>
          <w:rFonts w:ascii="Arial" w:hAnsi="Arial" w:cs="Arial"/>
          <w:sz w:val="20"/>
          <w:lang w:val="en-GB"/>
        </w:rPr>
        <w:t>8W</w:t>
      </w:r>
    </w:p>
    <w:p w14:paraId="3D58C17E" w14:textId="77777777" w:rsidR="0082575F" w:rsidRPr="00FF7CDD" w:rsidRDefault="003044C8" w:rsidP="00625C5E">
      <w:pPr>
        <w:pStyle w:val="prtext"/>
        <w:spacing w:line="240" w:lineRule="auto"/>
        <w:rPr>
          <w:rFonts w:ascii="Arial" w:hAnsi="Arial" w:cs="Arial"/>
          <w:sz w:val="20"/>
          <w:lang w:val="en-GB"/>
        </w:rPr>
      </w:pPr>
      <w:r w:rsidRPr="00FF7CDD">
        <w:rPr>
          <w:rFonts w:ascii="Arial" w:hAnsi="Arial" w:cs="Arial"/>
          <w:sz w:val="20"/>
          <w:lang w:val="en-GB"/>
        </w:rPr>
        <w:t>ERCO LED</w:t>
      </w:r>
      <w:r w:rsidR="00625C5E" w:rsidRPr="00FF7CDD">
        <w:rPr>
          <w:rFonts w:ascii="Arial" w:hAnsi="Arial" w:cs="Arial"/>
          <w:sz w:val="20"/>
          <w:lang w:val="en-GB"/>
        </w:rPr>
        <w:t xml:space="preserve"> m</w:t>
      </w:r>
      <w:r w:rsidRPr="00FF7CDD">
        <w:rPr>
          <w:rFonts w:ascii="Arial" w:hAnsi="Arial" w:cs="Arial"/>
          <w:sz w:val="20"/>
          <w:lang w:val="en-GB"/>
        </w:rPr>
        <w:t>odul</w:t>
      </w:r>
      <w:r w:rsidR="00625C5E" w:rsidRPr="00FF7CDD">
        <w:rPr>
          <w:rFonts w:ascii="Arial" w:hAnsi="Arial" w:cs="Arial"/>
          <w:sz w:val="20"/>
          <w:lang w:val="en-GB"/>
        </w:rPr>
        <w:t>e</w:t>
      </w:r>
      <w:r w:rsidRPr="00FF7CDD">
        <w:rPr>
          <w:rFonts w:ascii="Arial" w:hAnsi="Arial" w:cs="Arial"/>
          <w:sz w:val="20"/>
          <w:lang w:val="en-GB"/>
        </w:rPr>
        <w:t xml:space="preserve">: </w:t>
      </w:r>
      <w:r w:rsidRPr="00FF7CDD">
        <w:rPr>
          <w:rFonts w:ascii="Arial" w:hAnsi="Arial" w:cs="Arial"/>
          <w:sz w:val="20"/>
          <w:lang w:val="en-GB"/>
        </w:rPr>
        <w:tab/>
      </w:r>
      <w:r w:rsidR="00625C5E" w:rsidRPr="00FF7CDD">
        <w:rPr>
          <w:rFonts w:ascii="Arial" w:hAnsi="Arial" w:cs="Arial" w:hint="eastAsia"/>
          <w:sz w:val="20"/>
          <w:lang w:val="en-GB"/>
        </w:rPr>
        <w:t xml:space="preserve">High-power LEDs on metal core PCB, </w:t>
      </w:r>
    </w:p>
    <w:p w14:paraId="1103DD56" w14:textId="262F73A3" w:rsidR="009F0CEE" w:rsidRPr="00FF7CDD" w:rsidRDefault="00A55A9C" w:rsidP="00A55A9C">
      <w:pPr>
        <w:pStyle w:val="prtext"/>
        <w:spacing w:line="240" w:lineRule="auto"/>
        <w:rPr>
          <w:rFonts w:ascii="Arial" w:hAnsi="Arial" w:cs="Arial"/>
          <w:sz w:val="20"/>
          <w:lang w:val="en-GB"/>
        </w:rPr>
      </w:pPr>
      <w:r w:rsidRPr="00FF7CDD">
        <w:rPr>
          <w:rFonts w:ascii="Arial" w:hAnsi="Arial" w:cs="Arial"/>
          <w:sz w:val="20"/>
          <w:lang w:val="en-GB"/>
        </w:rPr>
        <w:tab/>
      </w:r>
      <w:r w:rsidRPr="00FF7CDD">
        <w:rPr>
          <w:rFonts w:ascii="Arial" w:hAnsi="Arial" w:cs="Arial"/>
          <w:sz w:val="20"/>
          <w:lang w:val="en-GB"/>
        </w:rPr>
        <w:tab/>
      </w:r>
      <w:r w:rsidRPr="00FF7CDD">
        <w:rPr>
          <w:rFonts w:ascii="Arial" w:hAnsi="Arial" w:cs="Arial"/>
          <w:sz w:val="20"/>
          <w:lang w:val="en-GB"/>
        </w:rPr>
        <w:tab/>
      </w:r>
      <w:r w:rsidR="00625C5E" w:rsidRPr="00FF7CDD">
        <w:rPr>
          <w:rFonts w:ascii="Arial" w:hAnsi="Arial" w:cs="Arial" w:hint="eastAsia"/>
          <w:sz w:val="20"/>
          <w:lang w:val="en-GB"/>
        </w:rPr>
        <w:t xml:space="preserve">light colours: warm </w:t>
      </w:r>
      <w:r w:rsidR="00625C5E" w:rsidRPr="00FF7CDD">
        <w:rPr>
          <w:rFonts w:ascii="Arial" w:hAnsi="Arial" w:cs="Arial"/>
          <w:sz w:val="20"/>
          <w:lang w:val="en-GB"/>
        </w:rPr>
        <w:t>wh</w:t>
      </w:r>
      <w:r w:rsidR="00625C5E" w:rsidRPr="00FF7CDD">
        <w:rPr>
          <w:rFonts w:ascii="Arial" w:hAnsi="Arial" w:cs="Arial" w:hint="eastAsia"/>
          <w:sz w:val="20"/>
          <w:lang w:val="en-GB"/>
        </w:rPr>
        <w:t xml:space="preserve">ite or neutral white, 3000 or </w:t>
      </w:r>
      <w:r w:rsidR="00FF7CDD">
        <w:rPr>
          <w:rFonts w:ascii="Arial" w:hAnsi="Arial" w:cs="Arial"/>
          <w:sz w:val="20"/>
          <w:lang w:val="en-GB"/>
        </w:rPr>
        <w:tab/>
      </w:r>
      <w:r w:rsidR="00FF7CDD">
        <w:rPr>
          <w:rFonts w:ascii="Arial" w:hAnsi="Arial" w:cs="Arial"/>
          <w:sz w:val="20"/>
          <w:lang w:val="en-GB"/>
        </w:rPr>
        <w:tab/>
      </w:r>
      <w:r w:rsidR="00FF7CDD">
        <w:rPr>
          <w:rFonts w:ascii="Arial" w:hAnsi="Arial" w:cs="Arial"/>
          <w:sz w:val="20"/>
          <w:lang w:val="en-GB"/>
        </w:rPr>
        <w:tab/>
      </w:r>
      <w:r w:rsidR="00625C5E" w:rsidRPr="00FF7CDD">
        <w:rPr>
          <w:rFonts w:ascii="Arial" w:hAnsi="Arial" w:cs="Arial" w:hint="eastAsia"/>
          <w:sz w:val="20"/>
          <w:lang w:val="en-GB"/>
        </w:rPr>
        <w:t>4000K</w:t>
      </w:r>
    </w:p>
    <w:p w14:paraId="5C4EE88F" w14:textId="77777777" w:rsidR="009F0CEE" w:rsidRPr="00FF7CDD" w:rsidRDefault="009F0CEE" w:rsidP="003044C8">
      <w:pPr>
        <w:pStyle w:val="prtext"/>
        <w:spacing w:line="240" w:lineRule="auto"/>
        <w:rPr>
          <w:rFonts w:ascii="Arial" w:hAnsi="Arial" w:cs="Arial"/>
          <w:sz w:val="20"/>
          <w:lang w:val="en-GB"/>
        </w:rPr>
      </w:pPr>
      <w:r w:rsidRPr="00FF7CDD">
        <w:rPr>
          <w:rFonts w:ascii="Arial" w:hAnsi="Arial" w:cs="Arial"/>
          <w:sz w:val="20"/>
          <w:lang w:val="en-GB"/>
        </w:rPr>
        <w:t>Unified Glare Rating:</w:t>
      </w:r>
      <w:r w:rsidRPr="00FF7CDD">
        <w:rPr>
          <w:rFonts w:ascii="Arial" w:hAnsi="Arial" w:cs="Arial"/>
          <w:sz w:val="20"/>
          <w:lang w:val="en-GB"/>
        </w:rPr>
        <w:tab/>
      </w:r>
      <w:r w:rsidR="00625C5E" w:rsidRPr="00FF7CDD">
        <w:rPr>
          <w:rFonts w:ascii="Arial" w:hAnsi="Arial" w:cs="Arial" w:hint="eastAsia"/>
          <w:sz w:val="20"/>
          <w:lang w:val="en-GB"/>
        </w:rPr>
        <w:t>For workplace lighting from UGR 15.7</w:t>
      </w:r>
    </w:p>
    <w:p w14:paraId="5A3C9841" w14:textId="77777777" w:rsidR="003044C8" w:rsidRPr="00FF7CDD" w:rsidRDefault="00625C5E" w:rsidP="003044C8">
      <w:pPr>
        <w:pStyle w:val="prtext"/>
        <w:spacing w:line="240" w:lineRule="auto"/>
        <w:rPr>
          <w:rFonts w:ascii="Arial" w:hAnsi="Arial" w:cs="Arial"/>
          <w:sz w:val="20"/>
          <w:lang w:val="en-GB"/>
        </w:rPr>
      </w:pPr>
      <w:r w:rsidRPr="00FF7CDD">
        <w:rPr>
          <w:rFonts w:ascii="Arial" w:hAnsi="Arial" w:cs="Arial"/>
          <w:sz w:val="20"/>
          <w:lang w:val="en-GB"/>
        </w:rPr>
        <w:t>Control gear</w:t>
      </w:r>
      <w:r w:rsidR="003044C8" w:rsidRPr="00FF7CDD">
        <w:rPr>
          <w:rFonts w:ascii="Arial" w:hAnsi="Arial" w:cs="Arial"/>
          <w:sz w:val="20"/>
          <w:lang w:val="en-GB"/>
        </w:rPr>
        <w:t xml:space="preserve">: </w:t>
      </w:r>
      <w:r w:rsidR="003044C8" w:rsidRPr="00FF7CDD">
        <w:rPr>
          <w:rFonts w:ascii="Arial" w:hAnsi="Arial" w:cs="Arial"/>
          <w:sz w:val="20"/>
          <w:lang w:val="en-GB"/>
        </w:rPr>
        <w:tab/>
      </w:r>
      <w:r w:rsidR="003044C8" w:rsidRPr="00FF7CDD">
        <w:rPr>
          <w:rFonts w:ascii="Arial" w:hAnsi="Arial" w:cs="Arial"/>
          <w:sz w:val="20"/>
          <w:lang w:val="en-GB"/>
        </w:rPr>
        <w:tab/>
      </w:r>
      <w:r w:rsidRPr="00FF7CDD">
        <w:rPr>
          <w:rFonts w:ascii="Arial" w:hAnsi="Arial" w:cs="Arial" w:hint="eastAsia"/>
          <w:sz w:val="20"/>
          <w:lang w:val="en-GB"/>
        </w:rPr>
        <w:t>Switchable or DALI dimmable</w:t>
      </w:r>
    </w:p>
    <w:p w14:paraId="61A9DB70" w14:textId="77777777" w:rsidR="002A7DB8" w:rsidRPr="00FF7CDD" w:rsidRDefault="00625C5E" w:rsidP="00A55A9C">
      <w:pPr>
        <w:pStyle w:val="prtext"/>
        <w:spacing w:line="240" w:lineRule="auto"/>
        <w:rPr>
          <w:rFonts w:ascii="Arial" w:hAnsi="Arial" w:cs="Arial"/>
          <w:sz w:val="20"/>
          <w:lang w:val="en-GB"/>
        </w:rPr>
      </w:pPr>
      <w:r w:rsidRPr="00FF7CDD">
        <w:rPr>
          <w:rFonts w:ascii="Arial" w:hAnsi="Arial" w:cs="Arial"/>
          <w:sz w:val="20"/>
          <w:lang w:val="en-GB"/>
        </w:rPr>
        <w:t>Housing</w:t>
      </w:r>
      <w:r w:rsidR="004A2F75" w:rsidRPr="00FF7CDD">
        <w:rPr>
          <w:rFonts w:ascii="Arial" w:hAnsi="Arial" w:cs="Arial"/>
          <w:sz w:val="20"/>
          <w:lang w:val="en-GB"/>
        </w:rPr>
        <w:t>:</w:t>
      </w:r>
      <w:r w:rsidR="00DE5A25" w:rsidRPr="00FF7CDD">
        <w:rPr>
          <w:rFonts w:ascii="Arial" w:hAnsi="Arial" w:cs="Arial"/>
          <w:sz w:val="20"/>
          <w:lang w:val="en-GB"/>
        </w:rPr>
        <w:t xml:space="preserve"> </w:t>
      </w:r>
      <w:r w:rsidR="00DE5A25" w:rsidRPr="00FF7CDD">
        <w:rPr>
          <w:rFonts w:ascii="Arial" w:hAnsi="Arial" w:cs="Arial"/>
          <w:sz w:val="20"/>
          <w:lang w:val="en-GB"/>
        </w:rPr>
        <w:tab/>
      </w:r>
      <w:r w:rsidR="00A55A9C" w:rsidRPr="00FF7CDD">
        <w:rPr>
          <w:rFonts w:ascii="Arial" w:hAnsi="Arial" w:cs="Arial"/>
          <w:sz w:val="20"/>
          <w:lang w:val="en-GB"/>
        </w:rPr>
        <w:tab/>
      </w:r>
      <w:r w:rsidRPr="00FF7CDD">
        <w:rPr>
          <w:rFonts w:ascii="Arial" w:hAnsi="Arial" w:cs="Arial" w:hint="eastAsia"/>
          <w:sz w:val="20"/>
          <w:lang w:val="en-GB"/>
        </w:rPr>
        <w:t xml:space="preserve">Cast aluminium, designed as heat sink, folding spring fixing </w:t>
      </w:r>
      <w:r w:rsidR="00A55A9C" w:rsidRPr="00FF7CDD">
        <w:rPr>
          <w:rFonts w:ascii="Arial" w:hAnsi="Arial" w:cs="Arial"/>
          <w:sz w:val="20"/>
          <w:lang w:val="en-GB"/>
        </w:rPr>
        <w:tab/>
      </w:r>
      <w:r w:rsidR="00A55A9C" w:rsidRPr="00FF7CDD">
        <w:rPr>
          <w:rFonts w:ascii="Arial" w:hAnsi="Arial" w:cs="Arial"/>
          <w:sz w:val="20"/>
          <w:lang w:val="en-GB"/>
        </w:rPr>
        <w:tab/>
      </w:r>
      <w:r w:rsidR="00A55A9C" w:rsidRPr="00FF7CDD">
        <w:rPr>
          <w:rFonts w:ascii="Arial" w:hAnsi="Arial" w:cs="Arial"/>
          <w:sz w:val="20"/>
          <w:lang w:val="en-GB"/>
        </w:rPr>
        <w:tab/>
      </w:r>
      <w:r w:rsidRPr="00FF7CDD">
        <w:rPr>
          <w:rFonts w:ascii="Arial" w:hAnsi="Arial" w:cs="Arial" w:hint="eastAsia"/>
          <w:sz w:val="20"/>
          <w:lang w:val="en-GB"/>
        </w:rPr>
        <w:t>for ceiling thickness</w:t>
      </w:r>
      <w:r w:rsidR="00465D09" w:rsidRPr="00FF7CDD">
        <w:rPr>
          <w:rFonts w:ascii="Arial" w:hAnsi="Arial" w:cs="Arial"/>
          <w:sz w:val="20"/>
          <w:lang w:val="en-GB"/>
        </w:rPr>
        <w:t xml:space="preserve"> up to</w:t>
      </w:r>
      <w:r w:rsidRPr="00FF7CDD">
        <w:rPr>
          <w:rFonts w:ascii="Arial" w:hAnsi="Arial" w:cs="Arial" w:hint="eastAsia"/>
          <w:sz w:val="20"/>
          <w:lang w:val="en-GB"/>
        </w:rPr>
        <w:t xml:space="preserve"> 40mm</w:t>
      </w:r>
    </w:p>
    <w:p w14:paraId="4C54521F" w14:textId="77777777" w:rsidR="002A7DB8" w:rsidRPr="00C04E74" w:rsidRDefault="002A7DB8" w:rsidP="00A55A9C">
      <w:pPr>
        <w:pStyle w:val="prtext"/>
        <w:spacing w:line="240" w:lineRule="auto"/>
        <w:rPr>
          <w:rFonts w:ascii="Rotis Semi Sans Std Light" w:hAnsi="Rotis Semi Sans Std Light" w:cs="Arial"/>
          <w:sz w:val="20"/>
          <w:lang w:val="en-US"/>
        </w:rPr>
      </w:pPr>
    </w:p>
    <w:p w14:paraId="59DF4175" w14:textId="77777777" w:rsidR="004A2F75" w:rsidRPr="00E955D9" w:rsidRDefault="00786836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</w:rPr>
      </w:pPr>
      <w:r w:rsidRPr="00E955D9">
        <w:rPr>
          <w:rFonts w:ascii="Arial" w:hAnsi="Arial" w:cs="Arial"/>
          <w:b/>
          <w:sz w:val="22"/>
          <w:szCs w:val="22"/>
        </w:rPr>
        <w:t>Images</w:t>
      </w:r>
    </w:p>
    <w:p w14:paraId="64DF094E" w14:textId="4195A9F5" w:rsidR="004A2F75" w:rsidRPr="004A2F75" w:rsidRDefault="004A2F75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</w:rPr>
      </w:pPr>
    </w:p>
    <w:p w14:paraId="5B74F370" w14:textId="25A6062E" w:rsidR="009E584D" w:rsidRDefault="00FF7CD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908CC96" wp14:editId="77C137A1">
                <wp:simplePos x="0" y="0"/>
                <wp:positionH relativeFrom="column">
                  <wp:posOffset>2452370</wp:posOffset>
                </wp:positionH>
                <wp:positionV relativeFrom="paragraph">
                  <wp:posOffset>224155</wp:posOffset>
                </wp:positionV>
                <wp:extent cx="2171700" cy="1178560"/>
                <wp:effectExtent l="0" t="0" r="0" b="0"/>
                <wp:wrapThrough wrapText="bothSides">
                  <wp:wrapPolygon edited="0">
                    <wp:start x="253" y="466"/>
                    <wp:lineTo x="253" y="20483"/>
                    <wp:lineTo x="20968" y="20483"/>
                    <wp:lineTo x="20968" y="466"/>
                    <wp:lineTo x="253" y="466"/>
                  </wp:wrapPolygon>
                </wp:wrapThrough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178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ADEBD9" w14:textId="77777777" w:rsidR="00B86B22" w:rsidRPr="00E955D9" w:rsidRDefault="00B86B22" w:rsidP="00C80A26">
                            <w:pP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E955D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ERCO</w:t>
                            </w:r>
                            <w:r w:rsidR="003056E4" w:rsidRPr="00E955D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’s compact Skim</w:t>
                            </w:r>
                            <w:r w:rsidRPr="00E955D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="003056E4" w:rsidRPr="00E955D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d</w:t>
                            </w:r>
                            <w:r w:rsidRPr="00E955D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ownlight</w:t>
                            </w:r>
                            <w:proofErr w:type="spellEnd"/>
                            <w:r w:rsidRPr="00E955D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3056E4" w:rsidRPr="00E955D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with specially developed lens system</w:t>
                            </w:r>
                            <w:r w:rsidRPr="00E955D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is</w:t>
                            </w:r>
                            <w:r w:rsidR="003056E4" w:rsidRPr="00E955D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now also available with a black anti-glare cone</w:t>
                            </w:r>
                            <w:r w:rsidRPr="00E955D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.</w:t>
                            </w:r>
                          </w:p>
                          <w:p w14:paraId="1C3DAE77" w14:textId="77777777" w:rsidR="00B86B22" w:rsidRPr="00E955D9" w:rsidRDefault="003056E4" w:rsidP="00C80A2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E955D9">
                              <w:rPr>
                                <w:rFonts w:ascii="Arial" w:hAnsi="Arial" w:cs="Arial"/>
                                <w:sz w:val="20"/>
                              </w:rPr>
                              <w:t>Ph</w:t>
                            </w:r>
                            <w:r w:rsidR="00B86B22" w:rsidRPr="00E955D9">
                              <w:rPr>
                                <w:rFonts w:ascii="Arial" w:hAnsi="Arial" w:cs="Arial"/>
                                <w:sz w:val="20"/>
                              </w:rPr>
                              <w:t>oto</w:t>
                            </w:r>
                            <w:proofErr w:type="spellEnd"/>
                            <w:r w:rsidR="00B86B22" w:rsidRPr="00E955D9">
                              <w:rPr>
                                <w:rFonts w:ascii="Arial" w:hAnsi="Arial" w:cs="Arial"/>
                                <w:sz w:val="20"/>
                              </w:rPr>
                              <w:t>: ERCO</w:t>
                            </w:r>
                          </w:p>
                          <w:p w14:paraId="055ABB6A" w14:textId="77777777" w:rsidR="00B86B22" w:rsidRPr="00283D76" w:rsidRDefault="00B86B22" w:rsidP="00C454E5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193.1pt;margin-top:17.65pt;width:171pt;height:92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" filled="f" stroked="f">
                <v:textbox inset=",7.2pt,,7.2pt">
                  <w:txbxContent>
                    <w:p w14:paraId="25ADEBD9" w14:textId="77777777" w:rsidR="00B86B22" w:rsidRPr="00E955D9" w:rsidRDefault="00B86B22" w:rsidP="00C80A26">
                      <w:pPr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E955D9">
                        <w:rPr>
                          <w:rFonts w:ascii="Arial" w:hAnsi="Arial" w:cs="Arial"/>
                          <w:sz w:val="20"/>
                          <w:lang w:val="en-GB"/>
                        </w:rPr>
                        <w:t>ERCO</w:t>
                      </w:r>
                      <w:r w:rsidR="003056E4" w:rsidRPr="00E955D9">
                        <w:rPr>
                          <w:rFonts w:ascii="Arial" w:hAnsi="Arial" w:cs="Arial"/>
                          <w:sz w:val="20"/>
                          <w:lang w:val="en-GB"/>
                        </w:rPr>
                        <w:t>’s compact Skim</w:t>
                      </w:r>
                      <w:r w:rsidRPr="00E955D9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</w:t>
                      </w:r>
                      <w:proofErr w:type="spellStart"/>
                      <w:r w:rsidR="003056E4" w:rsidRPr="00E955D9">
                        <w:rPr>
                          <w:rFonts w:ascii="Arial" w:hAnsi="Arial" w:cs="Arial"/>
                          <w:sz w:val="20"/>
                          <w:lang w:val="en-GB"/>
                        </w:rPr>
                        <w:t>d</w:t>
                      </w:r>
                      <w:r w:rsidRPr="00E955D9">
                        <w:rPr>
                          <w:rFonts w:ascii="Arial" w:hAnsi="Arial" w:cs="Arial"/>
                          <w:sz w:val="20"/>
                          <w:lang w:val="en-GB"/>
                        </w:rPr>
                        <w:t>ownlight</w:t>
                      </w:r>
                      <w:proofErr w:type="spellEnd"/>
                      <w:r w:rsidRPr="00E955D9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</w:t>
                      </w:r>
                      <w:r w:rsidR="003056E4" w:rsidRPr="00E955D9">
                        <w:rPr>
                          <w:rFonts w:ascii="Arial" w:hAnsi="Arial" w:cs="Arial"/>
                          <w:sz w:val="20"/>
                          <w:lang w:val="en-GB"/>
                        </w:rPr>
                        <w:t>with specially developed lens system</w:t>
                      </w:r>
                      <w:r w:rsidRPr="00E955D9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is</w:t>
                      </w:r>
                      <w:r w:rsidR="003056E4" w:rsidRPr="00E955D9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now also available with a black anti-glare cone</w:t>
                      </w:r>
                      <w:r w:rsidRPr="00E955D9">
                        <w:rPr>
                          <w:rFonts w:ascii="Arial" w:hAnsi="Arial" w:cs="Arial"/>
                          <w:sz w:val="20"/>
                          <w:lang w:val="en-GB"/>
                        </w:rPr>
                        <w:t>.</w:t>
                      </w:r>
                    </w:p>
                    <w:p w14:paraId="1C3DAE77" w14:textId="77777777" w:rsidR="00B86B22" w:rsidRPr="00E955D9" w:rsidRDefault="003056E4" w:rsidP="00C80A2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E955D9">
                        <w:rPr>
                          <w:rFonts w:ascii="Arial" w:hAnsi="Arial" w:cs="Arial"/>
                          <w:sz w:val="20"/>
                        </w:rPr>
                        <w:t>Ph</w:t>
                      </w:r>
                      <w:r w:rsidR="00B86B22" w:rsidRPr="00E955D9">
                        <w:rPr>
                          <w:rFonts w:ascii="Arial" w:hAnsi="Arial" w:cs="Arial"/>
                          <w:sz w:val="20"/>
                        </w:rPr>
                        <w:t>oto</w:t>
                      </w:r>
                      <w:proofErr w:type="spellEnd"/>
                      <w:r w:rsidR="00B86B22" w:rsidRPr="00E955D9">
                        <w:rPr>
                          <w:rFonts w:ascii="Arial" w:hAnsi="Arial" w:cs="Arial"/>
                          <w:sz w:val="20"/>
                        </w:rPr>
                        <w:t>: ERCO</w:t>
                      </w:r>
                    </w:p>
                    <w:p w14:paraId="055ABB6A" w14:textId="77777777" w:rsidR="00B86B22" w:rsidRPr="00283D76" w:rsidRDefault="00B86B22" w:rsidP="00C454E5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eastAsia="zh-TW"/>
        </w:rPr>
        <w:drawing>
          <wp:anchor distT="0" distB="0" distL="114300" distR="114300" simplePos="0" relativeHeight="251658240" behindDoc="0" locked="0" layoutInCell="1" allowOverlap="1" wp14:anchorId="6426EDCB" wp14:editId="1FA3F637">
            <wp:simplePos x="0" y="0"/>
            <wp:positionH relativeFrom="margin">
              <wp:posOffset>52070</wp:posOffset>
            </wp:positionH>
            <wp:positionV relativeFrom="margin">
              <wp:posOffset>4512310</wp:posOffset>
            </wp:positionV>
            <wp:extent cx="2290445" cy="1600200"/>
            <wp:effectExtent l="0" t="0" r="0" b="0"/>
            <wp:wrapNone/>
            <wp:docPr id="8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4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AC046D" w14:textId="77777777" w:rsidR="009E584D" w:rsidRDefault="009E584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5232A349" w14:textId="77777777" w:rsidR="008F28F9" w:rsidRDefault="008F28F9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7BAF119D" w14:textId="77777777" w:rsidR="009E584D" w:rsidRDefault="009E584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0643BC09" w14:textId="77777777" w:rsidR="008F28F9" w:rsidRDefault="00865FFE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zh-TW"/>
        </w:rPr>
        <w:drawing>
          <wp:inline distT="0" distB="0" distL="0" distR="0" wp14:anchorId="1B73F1B5" wp14:editId="4A0C6134">
            <wp:extent cx="4389120" cy="4145280"/>
            <wp:effectExtent l="0" t="0" r="0" b="7620"/>
            <wp:docPr id="4" name="Bild 20" descr="mpr_server:Beratung:125_ERCO:Projekte 2013/14:PM Produkte 2015:Skim schwarz:skim_schwarz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0" descr="mpr_server:Beratung:125_ERCO:Projekte 2013/14:PM Produkte 2015:Skim schwarz:skim_schwarz_000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414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914C74" w14:textId="77777777" w:rsidR="009E584D" w:rsidRDefault="009E584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342EFE45" w14:textId="77777777" w:rsidR="009E584D" w:rsidRDefault="009E584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09DD67EC" w14:textId="77777777" w:rsidR="0082575F" w:rsidRDefault="0082575F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0DE88DD2" w14:textId="17EACD39" w:rsidR="0082575F" w:rsidRDefault="00FF7CD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noProof/>
          <w:lang w:eastAsia="zh-TW"/>
        </w:rPr>
        <w:drawing>
          <wp:anchor distT="0" distB="0" distL="114300" distR="114300" simplePos="0" relativeHeight="251659264" behindDoc="0" locked="0" layoutInCell="1" allowOverlap="1" wp14:anchorId="331A4764" wp14:editId="7DFAD371">
            <wp:simplePos x="0" y="0"/>
            <wp:positionH relativeFrom="column">
              <wp:posOffset>52070</wp:posOffset>
            </wp:positionH>
            <wp:positionV relativeFrom="paragraph">
              <wp:posOffset>224155</wp:posOffset>
            </wp:positionV>
            <wp:extent cx="2223135" cy="2098675"/>
            <wp:effectExtent l="0" t="0" r="12065" b="9525"/>
            <wp:wrapNone/>
            <wp:docPr id="5" name="Bild 19" descr="mpr_server:Beratung:125_ERCO:Projekte 2013/14:PM Produkte 2015:Skim schwarz:skim_schwarz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9" descr="mpr_server:Beratung:125_ERCO:Projekte 2013/14:PM Produkte 2015:Skim schwarz:skim_schwarz_000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35" cy="209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9576E6" w14:textId="25CFB550" w:rsidR="0082575F" w:rsidRDefault="00FF7CDD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F9E76C" wp14:editId="3412F8A9">
                <wp:simplePos x="0" y="0"/>
                <wp:positionH relativeFrom="column">
                  <wp:posOffset>2452370</wp:posOffset>
                </wp:positionH>
                <wp:positionV relativeFrom="paragraph">
                  <wp:posOffset>109855</wp:posOffset>
                </wp:positionV>
                <wp:extent cx="2171700" cy="1257300"/>
                <wp:effectExtent l="0" t="0" r="0" b="0"/>
                <wp:wrapThrough wrapText="bothSides">
                  <wp:wrapPolygon edited="0">
                    <wp:start x="253" y="436"/>
                    <wp:lineTo x="253" y="20509"/>
                    <wp:lineTo x="20968" y="20509"/>
                    <wp:lineTo x="20968" y="436"/>
                    <wp:lineTo x="253" y="436"/>
                  </wp:wrapPolygon>
                </wp:wrapThrough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D0B6CC" w14:textId="77777777" w:rsidR="00B86B22" w:rsidRPr="00E955D9" w:rsidRDefault="003056E4" w:rsidP="00B86B22">
                            <w:pP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  <w:r w:rsidRPr="00E955D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Now also available in black, the </w:t>
                            </w:r>
                            <w:r w:rsidR="00B86B22" w:rsidRPr="00E955D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ERCO </w:t>
                            </w:r>
                            <w:r w:rsidRPr="00E955D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Skim </w:t>
                            </w:r>
                            <w:proofErr w:type="spellStart"/>
                            <w:r w:rsidRPr="00E955D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d</w:t>
                            </w:r>
                            <w:r w:rsidR="00B86B22" w:rsidRPr="00E955D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ownlight</w:t>
                            </w:r>
                            <w:proofErr w:type="spellEnd"/>
                            <w:r w:rsidRPr="00E955D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is ideal for dark ceilings</w:t>
                            </w:r>
                            <w:r w:rsidR="00B86B22" w:rsidRPr="00E955D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 – </w:t>
                            </w:r>
                            <w:r w:rsidRPr="00E955D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a</w:t>
                            </w:r>
                            <w:r w:rsidR="00B86B22" w:rsidRPr="00E955D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 xml:space="preserve">nd </w:t>
                            </w:r>
                            <w:r w:rsidRPr="00E955D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easy to install using the folding spring fixture</w:t>
                            </w:r>
                            <w:r w:rsidR="00B86B22" w:rsidRPr="00E955D9"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>.</w:t>
                            </w:r>
                          </w:p>
                          <w:p w14:paraId="70019436" w14:textId="77777777" w:rsidR="00B86B22" w:rsidRPr="00E955D9" w:rsidRDefault="003056E4" w:rsidP="00B86B22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r w:rsidRPr="00E955D9">
                              <w:rPr>
                                <w:rFonts w:ascii="Arial" w:hAnsi="Arial" w:cs="Arial"/>
                                <w:sz w:val="20"/>
                              </w:rPr>
                              <w:t>Ph</w:t>
                            </w:r>
                            <w:r w:rsidR="00B86B22" w:rsidRPr="00E955D9">
                              <w:rPr>
                                <w:rFonts w:ascii="Arial" w:hAnsi="Arial" w:cs="Arial"/>
                                <w:sz w:val="20"/>
                              </w:rPr>
                              <w:t>oto</w:t>
                            </w:r>
                            <w:proofErr w:type="spellEnd"/>
                            <w:r w:rsidR="00B86B22" w:rsidRPr="00E955D9">
                              <w:rPr>
                                <w:rFonts w:ascii="Arial" w:hAnsi="Arial" w:cs="Arial"/>
                                <w:sz w:val="20"/>
                              </w:rPr>
                              <w:t>: ERCO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27" type="#_x0000_t202" style="position:absolute;margin-left:193.1pt;margin-top:8.65pt;width:171pt;height:9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" filled="f" stroked="f">
                <v:textbox inset=",7.2pt,,7.2pt">
                  <w:txbxContent>
                    <w:p w14:paraId="66D0B6CC" w14:textId="77777777" w:rsidR="00B86B22" w:rsidRPr="00E955D9" w:rsidRDefault="003056E4" w:rsidP="00B86B22">
                      <w:pPr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  <w:r w:rsidRPr="00E955D9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Now also available in black, the </w:t>
                      </w:r>
                      <w:r w:rsidR="00B86B22" w:rsidRPr="00E955D9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ERCO </w:t>
                      </w:r>
                      <w:r w:rsidRPr="00E955D9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Skim </w:t>
                      </w:r>
                      <w:proofErr w:type="spellStart"/>
                      <w:r w:rsidRPr="00E955D9">
                        <w:rPr>
                          <w:rFonts w:ascii="Arial" w:hAnsi="Arial" w:cs="Arial"/>
                          <w:sz w:val="20"/>
                          <w:lang w:val="en-GB"/>
                        </w:rPr>
                        <w:t>d</w:t>
                      </w:r>
                      <w:r w:rsidR="00B86B22" w:rsidRPr="00E955D9">
                        <w:rPr>
                          <w:rFonts w:ascii="Arial" w:hAnsi="Arial" w:cs="Arial"/>
                          <w:sz w:val="20"/>
                          <w:lang w:val="en-GB"/>
                        </w:rPr>
                        <w:t>ownlight</w:t>
                      </w:r>
                      <w:proofErr w:type="spellEnd"/>
                      <w:r w:rsidRPr="00E955D9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is ideal for dark ceilings</w:t>
                      </w:r>
                      <w:r w:rsidR="00B86B22" w:rsidRPr="00E955D9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 – </w:t>
                      </w:r>
                      <w:r w:rsidRPr="00E955D9">
                        <w:rPr>
                          <w:rFonts w:ascii="Arial" w:hAnsi="Arial" w:cs="Arial"/>
                          <w:sz w:val="20"/>
                          <w:lang w:val="en-GB"/>
                        </w:rPr>
                        <w:t>a</w:t>
                      </w:r>
                      <w:r w:rsidR="00B86B22" w:rsidRPr="00E955D9">
                        <w:rPr>
                          <w:rFonts w:ascii="Arial" w:hAnsi="Arial" w:cs="Arial"/>
                          <w:sz w:val="20"/>
                          <w:lang w:val="en-GB"/>
                        </w:rPr>
                        <w:t xml:space="preserve">nd </w:t>
                      </w:r>
                      <w:r w:rsidRPr="00E955D9">
                        <w:rPr>
                          <w:rFonts w:ascii="Arial" w:hAnsi="Arial" w:cs="Arial"/>
                          <w:sz w:val="20"/>
                          <w:lang w:val="en-GB"/>
                        </w:rPr>
                        <w:t>easy to install using the folding spring fixture</w:t>
                      </w:r>
                      <w:r w:rsidR="00B86B22" w:rsidRPr="00E955D9">
                        <w:rPr>
                          <w:rFonts w:ascii="Arial" w:hAnsi="Arial" w:cs="Arial"/>
                          <w:sz w:val="20"/>
                          <w:lang w:val="en-GB"/>
                        </w:rPr>
                        <w:t>.</w:t>
                      </w:r>
                    </w:p>
                    <w:p w14:paraId="70019436" w14:textId="77777777" w:rsidR="00B86B22" w:rsidRPr="00E955D9" w:rsidRDefault="003056E4" w:rsidP="00B86B22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proofErr w:type="spellStart"/>
                      <w:r w:rsidRPr="00E955D9">
                        <w:rPr>
                          <w:rFonts w:ascii="Arial" w:hAnsi="Arial" w:cs="Arial"/>
                          <w:sz w:val="20"/>
                        </w:rPr>
                        <w:t>Ph</w:t>
                      </w:r>
                      <w:r w:rsidR="00B86B22" w:rsidRPr="00E955D9">
                        <w:rPr>
                          <w:rFonts w:ascii="Arial" w:hAnsi="Arial" w:cs="Arial"/>
                          <w:sz w:val="20"/>
                        </w:rPr>
                        <w:t>oto</w:t>
                      </w:r>
                      <w:proofErr w:type="spellEnd"/>
                      <w:r w:rsidR="00B86B22" w:rsidRPr="00E955D9">
                        <w:rPr>
                          <w:rFonts w:ascii="Arial" w:hAnsi="Arial" w:cs="Arial"/>
                          <w:sz w:val="20"/>
                        </w:rPr>
                        <w:t>: ERCO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59FF2594" w14:textId="77777777" w:rsidR="0082575F" w:rsidRDefault="0082575F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C51784E" w14:textId="77777777" w:rsidR="0082575F" w:rsidRDefault="0082575F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4C81247F" w14:textId="77777777" w:rsidR="0082575F" w:rsidRDefault="0082575F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11620603" w14:textId="77777777" w:rsidR="0082575F" w:rsidRDefault="0082575F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788D6DD0" w14:textId="77777777" w:rsidR="0082575F" w:rsidRDefault="0082575F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64BAC4C3" w14:textId="77777777" w:rsidR="0082575F" w:rsidRDefault="0082575F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05740238" w14:textId="77777777" w:rsidR="00FF7CDD" w:rsidRDefault="00FF7CDD" w:rsidP="00A55A9C">
      <w:pPr>
        <w:rPr>
          <w:rFonts w:ascii="Rotis Semi Sans Std Bold" w:hAnsi="Rotis Semi Sans Std Bold" w:cs="Arial"/>
          <w:sz w:val="22"/>
          <w:szCs w:val="22"/>
        </w:rPr>
      </w:pPr>
    </w:p>
    <w:p w14:paraId="6C1B64F3" w14:textId="77777777" w:rsidR="0082575F" w:rsidRPr="007F5683" w:rsidRDefault="0082575F" w:rsidP="00A55A9C">
      <w:pPr>
        <w:rPr>
          <w:rFonts w:ascii="Arial" w:hAnsi="Arial" w:cs="Arial"/>
          <w:b/>
          <w:sz w:val="22"/>
          <w:szCs w:val="22"/>
          <w:lang w:val="en-GB"/>
        </w:rPr>
      </w:pPr>
      <w:r w:rsidRPr="007F5683">
        <w:rPr>
          <w:rFonts w:ascii="Arial" w:hAnsi="Arial" w:cs="Arial"/>
          <w:b/>
          <w:sz w:val="22"/>
          <w:szCs w:val="22"/>
          <w:lang w:val="en-GB"/>
        </w:rPr>
        <w:lastRenderedPageBreak/>
        <w:t>About ERCO</w:t>
      </w:r>
    </w:p>
    <w:p w14:paraId="035E9D79" w14:textId="77777777" w:rsidR="0082575F" w:rsidRPr="00E955D9" w:rsidRDefault="0082575F" w:rsidP="0082575F">
      <w:pPr>
        <w:pStyle w:val="prtext"/>
        <w:rPr>
          <w:rFonts w:ascii="Arial" w:hAnsi="Arial" w:cs="Arial"/>
          <w:sz w:val="22"/>
          <w:szCs w:val="22"/>
          <w:lang w:val="en-GB"/>
        </w:rPr>
      </w:pPr>
      <w:r w:rsidRPr="00E955D9">
        <w:rPr>
          <w:rFonts w:ascii="Arial" w:hAnsi="Arial" w:cs="Arial"/>
          <w:sz w:val="22"/>
          <w:szCs w:val="22"/>
          <w:lang w:val="en-GB"/>
        </w:rPr>
        <w:t xml:space="preserve">The ERCO Light Factory in </w:t>
      </w:r>
      <w:proofErr w:type="spellStart"/>
      <w:r w:rsidRPr="00E955D9">
        <w:rPr>
          <w:rFonts w:ascii="Arial" w:hAnsi="Arial" w:cs="Arial"/>
          <w:sz w:val="22"/>
          <w:szCs w:val="22"/>
          <w:lang w:val="en-GB"/>
        </w:rPr>
        <w:t>Lüdenscheid</w:t>
      </w:r>
      <w:proofErr w:type="spellEnd"/>
      <w:r w:rsidRPr="00E955D9">
        <w:rPr>
          <w:rFonts w:ascii="Arial" w:hAnsi="Arial" w:cs="Arial"/>
          <w:sz w:val="22"/>
          <w:szCs w:val="22"/>
          <w:lang w:val="en-GB"/>
        </w:rPr>
        <w:t xml:space="preserve"> is a leading international specialist in architectural lighting using LED technology. The family business, founded in 1934, now operates as a global player with over 60 subsidiaries, branches and agencies in over 40 countries worldwide. Since 2015 ERCO’s portfolio has been 100% LED. Inspired by “light digital” as its leitmotif, ERCO in </w:t>
      </w:r>
      <w:proofErr w:type="spellStart"/>
      <w:r w:rsidRPr="00E955D9">
        <w:rPr>
          <w:rFonts w:ascii="Arial" w:hAnsi="Arial" w:cs="Arial"/>
          <w:sz w:val="22"/>
          <w:szCs w:val="22"/>
          <w:lang w:val="en-GB"/>
        </w:rPr>
        <w:t>Lüdenscheid</w:t>
      </w:r>
      <w:proofErr w:type="spellEnd"/>
      <w:r w:rsidRPr="00E955D9">
        <w:rPr>
          <w:rFonts w:ascii="Arial" w:hAnsi="Arial" w:cs="Arial"/>
          <w:sz w:val="22"/>
          <w:szCs w:val="22"/>
          <w:lang w:val="en-GB"/>
        </w:rPr>
        <w:t xml:space="preserve"> develops, designs and produces digital luminaires with focus on </w:t>
      </w:r>
      <w:proofErr w:type="spellStart"/>
      <w:r w:rsidRPr="00E955D9">
        <w:rPr>
          <w:rFonts w:ascii="Arial" w:hAnsi="Arial" w:cs="Arial"/>
          <w:sz w:val="22"/>
          <w:szCs w:val="22"/>
          <w:lang w:val="en-GB"/>
        </w:rPr>
        <w:t>photometrics</w:t>
      </w:r>
      <w:proofErr w:type="spellEnd"/>
      <w:r w:rsidRPr="00E955D9">
        <w:rPr>
          <w:rFonts w:ascii="Arial" w:hAnsi="Arial" w:cs="Arial"/>
          <w:sz w:val="22"/>
          <w:szCs w:val="22"/>
          <w:lang w:val="en-GB"/>
        </w:rPr>
        <w:t>, electronics and design. Working closely with architects, lighting designers and engineers, ERCO develops lighting tools used primarily for applications in the following fields: Work, Shop, Culture, Community, Hospitality, Living, Public and Contemplation. ERCO understands digital light as the fourth dimension of architecture – providing highly precise and efficient lighting solutions to support creative designers in turning their visions into reality.</w:t>
      </w:r>
    </w:p>
    <w:p w14:paraId="5FCBDEBB" w14:textId="77777777" w:rsidR="0082575F" w:rsidRPr="00C04E74" w:rsidRDefault="0082575F" w:rsidP="0082575F">
      <w:pPr>
        <w:pStyle w:val="prtext"/>
        <w:rPr>
          <w:rFonts w:ascii="Rotis Semi Sans Std Light" w:hAnsi="Rotis Semi Sans Std Light" w:cs="Arial"/>
          <w:sz w:val="22"/>
          <w:szCs w:val="22"/>
          <w:lang w:val="en-US"/>
        </w:rPr>
      </w:pPr>
    </w:p>
    <w:p w14:paraId="2B2C997B" w14:textId="77777777" w:rsidR="00D026B7" w:rsidRPr="00E955D9" w:rsidRDefault="0082575F" w:rsidP="002943E7">
      <w:pPr>
        <w:pStyle w:val="prtext"/>
        <w:rPr>
          <w:rFonts w:ascii="Arial" w:hAnsi="Arial" w:cs="Arial"/>
          <w:sz w:val="22"/>
          <w:szCs w:val="22"/>
          <w:lang w:val="en-GB"/>
        </w:rPr>
      </w:pPr>
      <w:r w:rsidRPr="00E955D9">
        <w:rPr>
          <w:rFonts w:ascii="Arial" w:hAnsi="Arial" w:cs="Arial"/>
          <w:sz w:val="22"/>
          <w:szCs w:val="22"/>
          <w:lang w:val="en-GB"/>
        </w:rPr>
        <w:t>If you require any further information on ERCO or image material, please visit us at</w:t>
      </w:r>
      <w:r w:rsidRPr="00E955D9" w:rsidDel="00F07045">
        <w:rPr>
          <w:rFonts w:ascii="Arial" w:hAnsi="Arial" w:cs="Arial"/>
          <w:sz w:val="22"/>
          <w:szCs w:val="22"/>
          <w:lang w:val="en-GB"/>
        </w:rPr>
        <w:t xml:space="preserve"> </w:t>
      </w:r>
      <w:hyperlink r:id="rId11" w:history="1">
        <w:r w:rsidRPr="00E955D9">
          <w:rPr>
            <w:rFonts w:ascii="Arial" w:hAnsi="Arial" w:cs="Arial"/>
            <w:sz w:val="22"/>
            <w:szCs w:val="22"/>
            <w:lang w:val="en-GB"/>
          </w:rPr>
          <w:t>www.erco.com/presse</w:t>
        </w:r>
      </w:hyperlink>
      <w:r w:rsidRPr="00E955D9">
        <w:rPr>
          <w:rFonts w:ascii="Arial" w:hAnsi="Arial" w:cs="Arial"/>
          <w:sz w:val="22"/>
          <w:szCs w:val="22"/>
          <w:lang w:val="en-GB"/>
        </w:rPr>
        <w:t>. We can also provide you with material on projects worldwide for your media coverage.</w:t>
      </w:r>
    </w:p>
    <w:sectPr w:rsidR="00D026B7" w:rsidRPr="00E955D9">
      <w:headerReference w:type="default" r:id="rId12"/>
      <w:footerReference w:type="default" r:id="rId13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EBBA9" w14:textId="77777777" w:rsidR="00A61BF4" w:rsidRDefault="00A61BF4">
      <w:r>
        <w:separator/>
      </w:r>
    </w:p>
  </w:endnote>
  <w:endnote w:type="continuationSeparator" w:id="0">
    <w:p w14:paraId="7AABCE26" w14:textId="77777777" w:rsidR="00A61BF4" w:rsidRDefault="00A61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tis SemiSans">
    <w:altName w:val="Helvetica Neue Bold Condensed"/>
    <w:panose1 w:val="020B0606050204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Rotis Semi Sans Std Light">
    <w:altName w:val="Rotis SemiSans"/>
    <w:charset w:val="00"/>
    <w:family w:val="auto"/>
    <w:pitch w:val="variable"/>
    <w:sig w:usb0="00000003" w:usb1="00000000" w:usb2="00000000" w:usb3="00000000" w:csb0="00000001" w:csb1="00000000"/>
  </w:font>
  <w:font w:name="Rotis Semi Sans Std Bold">
    <w:altName w:val="Britannic Bold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002D0" w14:textId="77777777" w:rsidR="00B86B22" w:rsidRDefault="00B86B22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C7C56A" w14:textId="77777777" w:rsidR="00A61BF4" w:rsidRDefault="00A61BF4">
      <w:r>
        <w:separator/>
      </w:r>
    </w:p>
  </w:footnote>
  <w:footnote w:type="continuationSeparator" w:id="0">
    <w:p w14:paraId="1EF20F40" w14:textId="77777777" w:rsidR="00A61BF4" w:rsidRDefault="00A61B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47262A" w14:textId="77777777" w:rsidR="002A7DB8" w:rsidRPr="003A5AD4" w:rsidRDefault="00B86B22" w:rsidP="002A7DB8">
    <w:pPr>
      <w:framePr w:w="8842" w:h="905" w:hRule="exact" w:hSpace="142" w:wrap="around" w:vAnchor="page" w:hAnchor="page" w:x="1161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44"/>
        <w:szCs w:val="44"/>
        <w:lang w:val="en-GB"/>
      </w:rPr>
    </w:pPr>
    <w:r>
      <w:rPr>
        <w:rFonts w:ascii="Rotis SemiSans" w:hAnsi="Rotis SemiSans"/>
      </w:rPr>
      <w:tab/>
    </w:r>
    <w:r w:rsidR="002A7DB8" w:rsidRPr="003A5AD4">
      <w:rPr>
        <w:rFonts w:ascii="Arial" w:hAnsi="Arial" w:cs="Arial"/>
        <w:b/>
        <w:sz w:val="44"/>
        <w:szCs w:val="44"/>
        <w:lang w:val="en-GB"/>
      </w:rPr>
      <w:t>Press</w:t>
    </w:r>
    <w:r w:rsidR="00C43C86" w:rsidRPr="003A5AD4">
      <w:rPr>
        <w:rFonts w:ascii="Arial" w:hAnsi="Arial" w:cs="Arial"/>
        <w:b/>
        <w:sz w:val="44"/>
        <w:szCs w:val="44"/>
        <w:lang w:val="en-GB"/>
      </w:rPr>
      <w:t xml:space="preserve"> </w:t>
    </w:r>
    <w:r w:rsidR="00865FFE" w:rsidRPr="003A5AD4">
      <w:rPr>
        <w:rFonts w:ascii="Arial" w:hAnsi="Arial" w:cs="Arial"/>
        <w:b/>
        <w:sz w:val="44"/>
        <w:szCs w:val="44"/>
        <w:lang w:val="en-GB"/>
      </w:rPr>
      <w:t>release</w:t>
    </w:r>
  </w:p>
  <w:p w14:paraId="718FCDDB" w14:textId="6C6DDEEF" w:rsidR="002A7DB8" w:rsidRPr="003A5AD4" w:rsidRDefault="002A7DB8" w:rsidP="002A7DB8">
    <w:pPr>
      <w:framePr w:w="8842" w:h="905" w:hRule="exact" w:hSpace="142" w:wrap="around" w:vAnchor="page" w:hAnchor="page" w:x="1161" w:y="725"/>
      <w:tabs>
        <w:tab w:val="left" w:pos="2892"/>
        <w:tab w:val="left" w:pos="2977"/>
        <w:tab w:val="left" w:pos="7655"/>
      </w:tabs>
      <w:rPr>
        <w:rFonts w:ascii="Arial" w:hAnsi="Arial" w:cs="Arial"/>
        <w:sz w:val="28"/>
        <w:szCs w:val="28"/>
        <w:lang w:val="en-GB"/>
      </w:rPr>
    </w:pPr>
    <w:r w:rsidRPr="00C43C86">
      <w:rPr>
        <w:rFonts w:ascii="Arial" w:hAnsi="Arial" w:cs="Arial"/>
        <w:b/>
        <w:sz w:val="44"/>
        <w:szCs w:val="44"/>
        <w:lang w:val="en-GB"/>
      </w:rPr>
      <w:tab/>
    </w:r>
  </w:p>
  <w:p w14:paraId="34D93808" w14:textId="77777777" w:rsidR="00B86B22" w:rsidRPr="00C43C86" w:rsidRDefault="00B86B22" w:rsidP="002A7DB8">
    <w:pPr>
      <w:framePr w:w="8842" w:h="905" w:hRule="exact" w:hSpace="142" w:wrap="around" w:vAnchor="page" w:hAnchor="page" w:x="1161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44"/>
        <w:szCs w:val="44"/>
        <w:lang w:val="en-GB"/>
      </w:rPr>
    </w:pPr>
  </w:p>
  <w:p w14:paraId="0C474CEC" w14:textId="77777777" w:rsidR="002A7DB8" w:rsidRPr="00C43C86" w:rsidRDefault="002A7DB8" w:rsidP="002A7DB8">
    <w:pPr>
      <w:framePr w:w="8842" w:h="905" w:hRule="exact" w:hSpace="142" w:wrap="around" w:vAnchor="page" w:hAnchor="page" w:x="1161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44"/>
        <w:szCs w:val="44"/>
        <w:lang w:val="en-GB"/>
      </w:rPr>
    </w:pPr>
  </w:p>
  <w:p w14:paraId="265EAE30" w14:textId="77777777" w:rsidR="00B86B22" w:rsidRPr="00C43C86" w:rsidRDefault="00865FFE">
    <w:pPr>
      <w:framePr w:w="374" w:h="14254" w:wrap="around" w:vAnchor="page" w:hAnchor="page" w:x="3601" w:y="2445" w:anchorLock="1"/>
      <w:rPr>
        <w:rFonts w:ascii="Rotis SemiSans" w:hAnsi="Rotis SemiSans"/>
        <w:lang w:val="en-GB"/>
      </w:rPr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716BF88" wp14:editId="0EBE8034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26035" b="3746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D48FC6B" wp14:editId="3408712F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37465" b="2603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56433387" w14:textId="77777777" w:rsidR="00813815" w:rsidRPr="00F90E9A" w:rsidRDefault="00813815" w:rsidP="0081381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en-GB"/>
      </w:rPr>
    </w:pPr>
    <w:r w:rsidRPr="00F90E9A">
      <w:rPr>
        <w:rFonts w:ascii="Arial" w:hAnsi="Arial" w:cs="Arial"/>
        <w:sz w:val="18"/>
        <w:szCs w:val="18"/>
        <w:lang w:val="en-GB"/>
      </w:rPr>
      <w:t>ERCO GmbH</w:t>
    </w:r>
  </w:p>
  <w:p w14:paraId="6B1CA1CD" w14:textId="77777777" w:rsidR="00813815" w:rsidRPr="00020702" w:rsidRDefault="00813815" w:rsidP="0081381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en-US"/>
      </w:rPr>
    </w:pPr>
    <w:r w:rsidRPr="00020702">
      <w:rPr>
        <w:rFonts w:ascii="Arial" w:hAnsi="Arial" w:cs="Arial"/>
        <w:sz w:val="18"/>
        <w:szCs w:val="18"/>
        <w:lang w:val="en-US"/>
      </w:rPr>
      <w:t>Nina Reetzke</w:t>
    </w:r>
  </w:p>
  <w:p w14:paraId="4478148F" w14:textId="6A70E95F" w:rsidR="00813815" w:rsidRPr="00625FFA" w:rsidRDefault="0028465B" w:rsidP="0081381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Press Officer</w:t>
    </w:r>
  </w:p>
  <w:p w14:paraId="4DB978C2" w14:textId="77777777" w:rsidR="00813815" w:rsidRPr="00625FFA" w:rsidRDefault="00813815" w:rsidP="0081381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625FFA">
      <w:rPr>
        <w:rFonts w:ascii="Arial" w:hAnsi="Arial" w:cs="Arial"/>
        <w:sz w:val="18"/>
        <w:szCs w:val="18"/>
      </w:rPr>
      <w:t>Postfach 2460</w:t>
    </w:r>
  </w:p>
  <w:p w14:paraId="5F5A76E7" w14:textId="77777777" w:rsidR="00813815" w:rsidRPr="00DA390B" w:rsidRDefault="00813815" w:rsidP="0081381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D-</w:t>
    </w:r>
    <w:r w:rsidRPr="00DA390B">
      <w:rPr>
        <w:rFonts w:ascii="Arial" w:hAnsi="Arial" w:cs="Arial"/>
        <w:sz w:val="18"/>
        <w:szCs w:val="18"/>
      </w:rPr>
      <w:t>58505 Lüdenscheid</w:t>
    </w:r>
  </w:p>
  <w:p w14:paraId="2C906040" w14:textId="77777777" w:rsidR="00813815" w:rsidRPr="00DA390B" w:rsidRDefault="00813815" w:rsidP="0081381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</w:p>
  <w:p w14:paraId="39C9330B" w14:textId="77777777" w:rsidR="00813815" w:rsidRPr="00DA390B" w:rsidRDefault="00813815" w:rsidP="0081381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proofErr w:type="spellStart"/>
    <w:r w:rsidRPr="00DA390B">
      <w:rPr>
        <w:rFonts w:ascii="Arial" w:hAnsi="Arial" w:cs="Arial"/>
        <w:sz w:val="18"/>
        <w:szCs w:val="18"/>
      </w:rPr>
      <w:t>Brockhauser</w:t>
    </w:r>
    <w:proofErr w:type="spellEnd"/>
    <w:r w:rsidRPr="00DA390B">
      <w:rPr>
        <w:rFonts w:ascii="Arial" w:hAnsi="Arial" w:cs="Arial"/>
        <w:sz w:val="18"/>
        <w:szCs w:val="18"/>
      </w:rPr>
      <w:t xml:space="preserve"> Weg 80-82</w:t>
    </w:r>
  </w:p>
  <w:p w14:paraId="76B804E2" w14:textId="77777777" w:rsidR="00813815" w:rsidRPr="00DA390B" w:rsidRDefault="00813815" w:rsidP="0081381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DA390B">
      <w:rPr>
        <w:rFonts w:ascii="Arial" w:hAnsi="Arial" w:cs="Arial"/>
        <w:sz w:val="18"/>
        <w:szCs w:val="18"/>
      </w:rPr>
      <w:t>58507 Lüdenscheid</w:t>
    </w:r>
  </w:p>
  <w:p w14:paraId="0CA054C8" w14:textId="77777777" w:rsidR="00813815" w:rsidRPr="00DA390B" w:rsidRDefault="00813815" w:rsidP="0081381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</w:p>
  <w:p w14:paraId="7DE127BD" w14:textId="77777777" w:rsidR="00813815" w:rsidRPr="007478D4" w:rsidRDefault="00813815" w:rsidP="00813815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Tel.: +49 (0) 2351 551 690</w:t>
    </w:r>
  </w:p>
  <w:p w14:paraId="41BE6882" w14:textId="77777777" w:rsidR="00813815" w:rsidRPr="007478D4" w:rsidRDefault="00813815" w:rsidP="00813815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180" w:lineRule="exact"/>
      <w:rPr>
        <w:rFonts w:ascii="Arial" w:hAnsi="Arial" w:cs="Arial"/>
        <w:sz w:val="18"/>
        <w:szCs w:val="18"/>
      </w:rPr>
    </w:pPr>
    <w:r w:rsidRPr="007478D4">
      <w:rPr>
        <w:rFonts w:ascii="Arial" w:hAnsi="Arial" w:cs="Arial"/>
        <w:sz w:val="18"/>
        <w:szCs w:val="18"/>
      </w:rPr>
      <w:t>Fax:</w:t>
    </w:r>
    <w:r w:rsidRPr="007478D4">
      <w:rPr>
        <w:rFonts w:ascii="Arial" w:hAnsi="Arial" w:cs="Arial"/>
        <w:sz w:val="18"/>
        <w:szCs w:val="18"/>
      </w:rPr>
      <w:tab/>
      <w:t>+49 (0) 2351 551 340</w:t>
    </w:r>
  </w:p>
  <w:p w14:paraId="40BC1DF7" w14:textId="77777777" w:rsidR="00813815" w:rsidRPr="00822922" w:rsidRDefault="00813815" w:rsidP="0081381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n.reetzke</w:t>
    </w:r>
    <w:r w:rsidRPr="00822922">
      <w:rPr>
        <w:rFonts w:ascii="Arial" w:hAnsi="Arial" w:cs="Arial"/>
        <w:sz w:val="18"/>
        <w:szCs w:val="18"/>
      </w:rPr>
      <w:t>@erco.com</w:t>
    </w:r>
  </w:p>
  <w:p w14:paraId="0BD6654D" w14:textId="77777777" w:rsidR="00813815" w:rsidRPr="00822922" w:rsidRDefault="00020702" w:rsidP="0081381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hyperlink r:id="rId1" w:history="1">
      <w:r w:rsidR="00813815" w:rsidRPr="00822922">
        <w:rPr>
          <w:rFonts w:ascii="Arial" w:hAnsi="Arial" w:cs="Arial"/>
          <w:sz w:val="18"/>
          <w:szCs w:val="18"/>
        </w:rPr>
        <w:t>www.erco.com</w:t>
      </w:r>
    </w:hyperlink>
  </w:p>
  <w:p w14:paraId="3AF8E2E9" w14:textId="77777777" w:rsidR="00813815" w:rsidRPr="00887AA0" w:rsidRDefault="00813815" w:rsidP="00813815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sz w:val="20"/>
      </w:rPr>
    </w:pPr>
  </w:p>
  <w:p w14:paraId="7925D75D" w14:textId="77777777" w:rsidR="00813815" w:rsidRPr="00887AA0" w:rsidRDefault="00813815" w:rsidP="00813815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sz w:val="20"/>
      </w:rPr>
    </w:pPr>
  </w:p>
  <w:p w14:paraId="3BC3F901" w14:textId="77777777" w:rsidR="00813815" w:rsidRDefault="00813815" w:rsidP="0081381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proofErr w:type="spellStart"/>
    <w:r w:rsidRPr="00BB09FF">
      <w:rPr>
        <w:rFonts w:ascii="Arial" w:hAnsi="Arial" w:cs="Arial"/>
        <w:sz w:val="18"/>
        <w:szCs w:val="18"/>
      </w:rPr>
      <w:t>mai</w:t>
    </w:r>
    <w:proofErr w:type="spellEnd"/>
    <w:r w:rsidRPr="00BB09FF">
      <w:rPr>
        <w:rFonts w:ascii="Arial" w:hAnsi="Arial" w:cs="Arial"/>
        <w:sz w:val="18"/>
        <w:szCs w:val="18"/>
      </w:rPr>
      <w:t xml:space="preserve"> </w:t>
    </w:r>
    <w:proofErr w:type="spellStart"/>
    <w:r w:rsidRPr="00BB09FF">
      <w:rPr>
        <w:rFonts w:ascii="Arial" w:hAnsi="Arial" w:cs="Arial"/>
        <w:sz w:val="18"/>
        <w:szCs w:val="18"/>
      </w:rPr>
      <w:t>public</w:t>
    </w:r>
    <w:proofErr w:type="spellEnd"/>
    <w:r w:rsidRPr="00BB09FF">
      <w:rPr>
        <w:rFonts w:ascii="Arial" w:hAnsi="Arial" w:cs="Arial"/>
        <w:sz w:val="18"/>
        <w:szCs w:val="18"/>
      </w:rPr>
      <w:t xml:space="preserve"> </w:t>
    </w:r>
    <w:proofErr w:type="spellStart"/>
    <w:r w:rsidRPr="00BB09FF">
      <w:rPr>
        <w:rFonts w:ascii="Arial" w:hAnsi="Arial" w:cs="Arial"/>
        <w:sz w:val="18"/>
        <w:szCs w:val="18"/>
      </w:rPr>
      <w:t>relations</w:t>
    </w:r>
    <w:proofErr w:type="spellEnd"/>
    <w:r w:rsidRPr="00BB09FF">
      <w:rPr>
        <w:rFonts w:ascii="Arial" w:hAnsi="Arial" w:cs="Arial"/>
        <w:sz w:val="18"/>
        <w:szCs w:val="18"/>
      </w:rPr>
      <w:t xml:space="preserve"> GmbH </w:t>
    </w:r>
    <w:r w:rsidRPr="00BB09FF">
      <w:rPr>
        <w:rFonts w:ascii="Arial" w:hAnsi="Arial" w:cs="Arial"/>
        <w:sz w:val="18"/>
        <w:szCs w:val="18"/>
      </w:rPr>
      <w:br/>
    </w:r>
    <w:r w:rsidRPr="00887AA0">
      <w:rPr>
        <w:rFonts w:ascii="Arial" w:hAnsi="Arial" w:cs="Arial"/>
        <w:bCs/>
        <w:sz w:val="18"/>
        <w:szCs w:val="18"/>
      </w:rPr>
      <w:t>Arno Heitland</w:t>
    </w:r>
    <w:r w:rsidRPr="00887AA0">
      <w:rPr>
        <w:rFonts w:ascii="Arial" w:hAnsi="Arial" w:cs="Arial"/>
        <w:bCs/>
        <w:sz w:val="18"/>
        <w:szCs w:val="18"/>
      </w:rPr>
      <w:br/>
    </w:r>
    <w:r w:rsidRPr="0086271D">
      <w:rPr>
        <w:rFonts w:ascii="Arial" w:hAnsi="Arial" w:cs="Arial"/>
        <w:sz w:val="18"/>
        <w:szCs w:val="18"/>
      </w:rPr>
      <w:t>Leuschnerdamm 13</w:t>
    </w:r>
    <w:r>
      <w:rPr>
        <w:rFonts w:ascii="Arial" w:hAnsi="Arial" w:cs="Arial"/>
        <w:sz w:val="18"/>
        <w:szCs w:val="18"/>
      </w:rPr>
      <w:br/>
      <w:t>D-</w:t>
    </w:r>
    <w:r w:rsidRPr="0086271D">
      <w:rPr>
        <w:rFonts w:ascii="Arial" w:hAnsi="Arial" w:cs="Arial"/>
        <w:sz w:val="18"/>
        <w:szCs w:val="18"/>
      </w:rPr>
      <w:t>10999 Berlin</w:t>
    </w:r>
    <w:r>
      <w:rPr>
        <w:rFonts w:ascii="Arial" w:hAnsi="Arial" w:cs="Arial"/>
        <w:sz w:val="18"/>
        <w:szCs w:val="18"/>
      </w:rPr>
      <w:br/>
    </w:r>
    <w:r w:rsidRPr="00887AA0">
      <w:rPr>
        <w:rFonts w:ascii="Arial" w:hAnsi="Arial" w:cs="Arial"/>
        <w:bCs/>
        <w:sz w:val="18"/>
        <w:szCs w:val="18"/>
      </w:rPr>
      <w:t>T</w:t>
    </w:r>
    <w:r>
      <w:rPr>
        <w:rFonts w:ascii="Arial" w:hAnsi="Arial" w:cs="Arial"/>
        <w:sz w:val="18"/>
        <w:szCs w:val="18"/>
      </w:rPr>
      <w:t>el. +49 (0) 30 66 40 40-553</w:t>
    </w:r>
    <w:r>
      <w:rPr>
        <w:rFonts w:ascii="Arial" w:hAnsi="Arial" w:cs="Arial"/>
        <w:sz w:val="18"/>
        <w:szCs w:val="18"/>
      </w:rPr>
      <w:br/>
    </w:r>
    <w:hyperlink r:id="rId2" w:history="1">
      <w:r w:rsidRPr="00822922">
        <w:rPr>
          <w:rFonts w:ascii="Arial" w:hAnsi="Arial" w:cs="Arial"/>
          <w:sz w:val="18"/>
          <w:szCs w:val="18"/>
        </w:rPr>
        <w:t>erco@maipr.com</w:t>
      </w:r>
    </w:hyperlink>
  </w:p>
  <w:p w14:paraId="68347CB1" w14:textId="77777777" w:rsidR="00813815" w:rsidRPr="00822922" w:rsidRDefault="00813815" w:rsidP="0081381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www.maipr.com</w:t>
    </w:r>
  </w:p>
  <w:p w14:paraId="108C3EEF" w14:textId="77777777" w:rsidR="00B86B22" w:rsidRDefault="00865FFE">
    <w:pPr>
      <w:pStyle w:val="Kopfzeile"/>
      <w:rPr>
        <w:lang w:val="en-GB"/>
      </w:rPr>
    </w:pPr>
    <w:r>
      <w:rPr>
        <w:noProof/>
        <w:lang w:eastAsia="zh-TW"/>
      </w:rPr>
      <w:drawing>
        <wp:anchor distT="0" distB="0" distL="114300" distR="114300" simplePos="0" relativeHeight="251658752" behindDoc="0" locked="0" layoutInCell="1" allowOverlap="1" wp14:anchorId="42EAE985" wp14:editId="490D7E2A">
          <wp:simplePos x="0" y="0"/>
          <wp:positionH relativeFrom="column">
            <wp:posOffset>-1776730</wp:posOffset>
          </wp:positionH>
          <wp:positionV relativeFrom="paragraph">
            <wp:posOffset>2540</wp:posOffset>
          </wp:positionV>
          <wp:extent cx="808355" cy="250190"/>
          <wp:effectExtent l="0" t="0" r="0" b="0"/>
          <wp:wrapNone/>
          <wp:docPr id="1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EC0ED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00D6"/>
    <w:rsid w:val="000010B0"/>
    <w:rsid w:val="000034A2"/>
    <w:rsid w:val="000045F6"/>
    <w:rsid w:val="0000504A"/>
    <w:rsid w:val="000114A8"/>
    <w:rsid w:val="000127D3"/>
    <w:rsid w:val="00015D89"/>
    <w:rsid w:val="00020702"/>
    <w:rsid w:val="00021F92"/>
    <w:rsid w:val="000463F1"/>
    <w:rsid w:val="00046943"/>
    <w:rsid w:val="000502FE"/>
    <w:rsid w:val="00050F9E"/>
    <w:rsid w:val="000525B2"/>
    <w:rsid w:val="00052738"/>
    <w:rsid w:val="00055C5C"/>
    <w:rsid w:val="00056217"/>
    <w:rsid w:val="000663EF"/>
    <w:rsid w:val="000678AA"/>
    <w:rsid w:val="00067B22"/>
    <w:rsid w:val="00070448"/>
    <w:rsid w:val="00076861"/>
    <w:rsid w:val="00077BDC"/>
    <w:rsid w:val="000810B6"/>
    <w:rsid w:val="000A288C"/>
    <w:rsid w:val="000A3F5A"/>
    <w:rsid w:val="000B71BD"/>
    <w:rsid w:val="000D357F"/>
    <w:rsid w:val="000D3E21"/>
    <w:rsid w:val="000D5052"/>
    <w:rsid w:val="000D6992"/>
    <w:rsid w:val="000D7C16"/>
    <w:rsid w:val="000F7E23"/>
    <w:rsid w:val="001005E1"/>
    <w:rsid w:val="00111A8D"/>
    <w:rsid w:val="00113AA5"/>
    <w:rsid w:val="00115E49"/>
    <w:rsid w:val="001174DF"/>
    <w:rsid w:val="00132C16"/>
    <w:rsid w:val="00141966"/>
    <w:rsid w:val="00147C4A"/>
    <w:rsid w:val="00151D7F"/>
    <w:rsid w:val="00163AC0"/>
    <w:rsid w:val="00165E99"/>
    <w:rsid w:val="0016676F"/>
    <w:rsid w:val="00166E3B"/>
    <w:rsid w:val="001720E5"/>
    <w:rsid w:val="00175434"/>
    <w:rsid w:val="001814F1"/>
    <w:rsid w:val="001815C2"/>
    <w:rsid w:val="00183568"/>
    <w:rsid w:val="001837A7"/>
    <w:rsid w:val="00187045"/>
    <w:rsid w:val="00191021"/>
    <w:rsid w:val="001915D3"/>
    <w:rsid w:val="001971D5"/>
    <w:rsid w:val="001B2881"/>
    <w:rsid w:val="001B3312"/>
    <w:rsid w:val="001B34CA"/>
    <w:rsid w:val="001B3AAF"/>
    <w:rsid w:val="001B4C89"/>
    <w:rsid w:val="001B6E0B"/>
    <w:rsid w:val="001B7F03"/>
    <w:rsid w:val="001C5077"/>
    <w:rsid w:val="001C6A91"/>
    <w:rsid w:val="001D6F7A"/>
    <w:rsid w:val="001E25BC"/>
    <w:rsid w:val="001E4FF2"/>
    <w:rsid w:val="001E7D98"/>
    <w:rsid w:val="001F0B45"/>
    <w:rsid w:val="002018C5"/>
    <w:rsid w:val="00203ECD"/>
    <w:rsid w:val="00207E6D"/>
    <w:rsid w:val="002163F7"/>
    <w:rsid w:val="00217853"/>
    <w:rsid w:val="00221252"/>
    <w:rsid w:val="002240F3"/>
    <w:rsid w:val="00230A94"/>
    <w:rsid w:val="00233956"/>
    <w:rsid w:val="00234D03"/>
    <w:rsid w:val="00235DD0"/>
    <w:rsid w:val="002362A8"/>
    <w:rsid w:val="0023723B"/>
    <w:rsid w:val="00242ECD"/>
    <w:rsid w:val="00242F2A"/>
    <w:rsid w:val="002448E9"/>
    <w:rsid w:val="00250541"/>
    <w:rsid w:val="00251E23"/>
    <w:rsid w:val="00253C1A"/>
    <w:rsid w:val="002566D3"/>
    <w:rsid w:val="00260B15"/>
    <w:rsid w:val="00267E7A"/>
    <w:rsid w:val="00275E62"/>
    <w:rsid w:val="002828EC"/>
    <w:rsid w:val="00283D76"/>
    <w:rsid w:val="0028447E"/>
    <w:rsid w:val="0028465B"/>
    <w:rsid w:val="00285BB1"/>
    <w:rsid w:val="0029274F"/>
    <w:rsid w:val="002943E7"/>
    <w:rsid w:val="00294B71"/>
    <w:rsid w:val="002A1093"/>
    <w:rsid w:val="002A7DB8"/>
    <w:rsid w:val="002B1311"/>
    <w:rsid w:val="002B1B32"/>
    <w:rsid w:val="002B40E2"/>
    <w:rsid w:val="002C36AB"/>
    <w:rsid w:val="002C7B2E"/>
    <w:rsid w:val="002D24BE"/>
    <w:rsid w:val="002E00D7"/>
    <w:rsid w:val="003037E2"/>
    <w:rsid w:val="003044C8"/>
    <w:rsid w:val="003056E4"/>
    <w:rsid w:val="003117A0"/>
    <w:rsid w:val="003120D1"/>
    <w:rsid w:val="00314A00"/>
    <w:rsid w:val="0032098B"/>
    <w:rsid w:val="00320E03"/>
    <w:rsid w:val="00333D02"/>
    <w:rsid w:val="003374B0"/>
    <w:rsid w:val="003438E2"/>
    <w:rsid w:val="00352D05"/>
    <w:rsid w:val="00353C18"/>
    <w:rsid w:val="00354F28"/>
    <w:rsid w:val="0035758F"/>
    <w:rsid w:val="0036189F"/>
    <w:rsid w:val="00362FA8"/>
    <w:rsid w:val="003729CD"/>
    <w:rsid w:val="00380423"/>
    <w:rsid w:val="00386087"/>
    <w:rsid w:val="003916E3"/>
    <w:rsid w:val="00391C3D"/>
    <w:rsid w:val="003A5AD4"/>
    <w:rsid w:val="003B259D"/>
    <w:rsid w:val="003B47C3"/>
    <w:rsid w:val="003C53E8"/>
    <w:rsid w:val="003E0C2C"/>
    <w:rsid w:val="003E2CF9"/>
    <w:rsid w:val="003F1265"/>
    <w:rsid w:val="003F1BCA"/>
    <w:rsid w:val="003F2E12"/>
    <w:rsid w:val="003F5E02"/>
    <w:rsid w:val="00400F71"/>
    <w:rsid w:val="004107B5"/>
    <w:rsid w:val="004121E6"/>
    <w:rsid w:val="00414579"/>
    <w:rsid w:val="0041571F"/>
    <w:rsid w:val="00415A29"/>
    <w:rsid w:val="0041638E"/>
    <w:rsid w:val="004236AE"/>
    <w:rsid w:val="004313BE"/>
    <w:rsid w:val="00434E82"/>
    <w:rsid w:val="004416A7"/>
    <w:rsid w:val="004438D8"/>
    <w:rsid w:val="004466BF"/>
    <w:rsid w:val="0044712D"/>
    <w:rsid w:val="004478B3"/>
    <w:rsid w:val="004523CA"/>
    <w:rsid w:val="00452484"/>
    <w:rsid w:val="004546EF"/>
    <w:rsid w:val="004553B8"/>
    <w:rsid w:val="00456968"/>
    <w:rsid w:val="004656D9"/>
    <w:rsid w:val="00465D09"/>
    <w:rsid w:val="00466040"/>
    <w:rsid w:val="004713E8"/>
    <w:rsid w:val="0047222A"/>
    <w:rsid w:val="0047524C"/>
    <w:rsid w:val="0047768D"/>
    <w:rsid w:val="004779D8"/>
    <w:rsid w:val="0048229D"/>
    <w:rsid w:val="00492F95"/>
    <w:rsid w:val="00495D6D"/>
    <w:rsid w:val="004A2F75"/>
    <w:rsid w:val="004A6B15"/>
    <w:rsid w:val="004B11BB"/>
    <w:rsid w:val="004B28F1"/>
    <w:rsid w:val="004B7AF2"/>
    <w:rsid w:val="004C3C96"/>
    <w:rsid w:val="004D18DB"/>
    <w:rsid w:val="004D2B83"/>
    <w:rsid w:val="004E7B09"/>
    <w:rsid w:val="004F0629"/>
    <w:rsid w:val="004F3038"/>
    <w:rsid w:val="00520DB9"/>
    <w:rsid w:val="005245BE"/>
    <w:rsid w:val="00541A46"/>
    <w:rsid w:val="00542953"/>
    <w:rsid w:val="00564D8C"/>
    <w:rsid w:val="0056728E"/>
    <w:rsid w:val="0056799E"/>
    <w:rsid w:val="00574753"/>
    <w:rsid w:val="00575BE9"/>
    <w:rsid w:val="00576461"/>
    <w:rsid w:val="00581EF5"/>
    <w:rsid w:val="005834B1"/>
    <w:rsid w:val="005874F9"/>
    <w:rsid w:val="00587892"/>
    <w:rsid w:val="00591089"/>
    <w:rsid w:val="005910E6"/>
    <w:rsid w:val="005917C8"/>
    <w:rsid w:val="0059583F"/>
    <w:rsid w:val="005970B7"/>
    <w:rsid w:val="005A1EB6"/>
    <w:rsid w:val="005A2857"/>
    <w:rsid w:val="005A7305"/>
    <w:rsid w:val="005B3922"/>
    <w:rsid w:val="005B641F"/>
    <w:rsid w:val="005C2E9B"/>
    <w:rsid w:val="005C4F93"/>
    <w:rsid w:val="005C5544"/>
    <w:rsid w:val="005C6039"/>
    <w:rsid w:val="005D201A"/>
    <w:rsid w:val="005D5630"/>
    <w:rsid w:val="005D5CD0"/>
    <w:rsid w:val="005D634F"/>
    <w:rsid w:val="005E3373"/>
    <w:rsid w:val="005E4099"/>
    <w:rsid w:val="00600AB1"/>
    <w:rsid w:val="00603300"/>
    <w:rsid w:val="006062F3"/>
    <w:rsid w:val="006126E5"/>
    <w:rsid w:val="006127F0"/>
    <w:rsid w:val="00613A03"/>
    <w:rsid w:val="006155A2"/>
    <w:rsid w:val="006200B0"/>
    <w:rsid w:val="00623D39"/>
    <w:rsid w:val="00625C5E"/>
    <w:rsid w:val="00627727"/>
    <w:rsid w:val="00633803"/>
    <w:rsid w:val="00647E0A"/>
    <w:rsid w:val="0065374E"/>
    <w:rsid w:val="0065429C"/>
    <w:rsid w:val="00655688"/>
    <w:rsid w:val="00655FF9"/>
    <w:rsid w:val="00663167"/>
    <w:rsid w:val="00665D99"/>
    <w:rsid w:val="00667C76"/>
    <w:rsid w:val="00672535"/>
    <w:rsid w:val="00677FDB"/>
    <w:rsid w:val="00696290"/>
    <w:rsid w:val="006A4ED9"/>
    <w:rsid w:val="006A6820"/>
    <w:rsid w:val="006B23D8"/>
    <w:rsid w:val="006B5902"/>
    <w:rsid w:val="006B6D06"/>
    <w:rsid w:val="006B6D9B"/>
    <w:rsid w:val="006C3AEC"/>
    <w:rsid w:val="006C5DB8"/>
    <w:rsid w:val="006E1D69"/>
    <w:rsid w:val="006E2491"/>
    <w:rsid w:val="006F38DD"/>
    <w:rsid w:val="007024CC"/>
    <w:rsid w:val="007046F6"/>
    <w:rsid w:val="00707D53"/>
    <w:rsid w:val="007101C6"/>
    <w:rsid w:val="00712DDE"/>
    <w:rsid w:val="00722A74"/>
    <w:rsid w:val="007239CF"/>
    <w:rsid w:val="00733CFC"/>
    <w:rsid w:val="00741142"/>
    <w:rsid w:val="00747360"/>
    <w:rsid w:val="007501F5"/>
    <w:rsid w:val="00750685"/>
    <w:rsid w:val="00751F16"/>
    <w:rsid w:val="00763586"/>
    <w:rsid w:val="00764892"/>
    <w:rsid w:val="00765969"/>
    <w:rsid w:val="00772C08"/>
    <w:rsid w:val="00785972"/>
    <w:rsid w:val="00785A07"/>
    <w:rsid w:val="00786836"/>
    <w:rsid w:val="00787BDC"/>
    <w:rsid w:val="00795D66"/>
    <w:rsid w:val="0079777B"/>
    <w:rsid w:val="007A08D2"/>
    <w:rsid w:val="007B1BDB"/>
    <w:rsid w:val="007C64D8"/>
    <w:rsid w:val="007C6C2A"/>
    <w:rsid w:val="007C71DA"/>
    <w:rsid w:val="007D0A57"/>
    <w:rsid w:val="007D500F"/>
    <w:rsid w:val="007E0958"/>
    <w:rsid w:val="007E5224"/>
    <w:rsid w:val="007E63D2"/>
    <w:rsid w:val="007E6F59"/>
    <w:rsid w:val="007E7F33"/>
    <w:rsid w:val="007F041C"/>
    <w:rsid w:val="007F4384"/>
    <w:rsid w:val="007F5683"/>
    <w:rsid w:val="00812D2D"/>
    <w:rsid w:val="00813815"/>
    <w:rsid w:val="008146E0"/>
    <w:rsid w:val="0082575F"/>
    <w:rsid w:val="00825BB0"/>
    <w:rsid w:val="0082635B"/>
    <w:rsid w:val="00827D70"/>
    <w:rsid w:val="00831118"/>
    <w:rsid w:val="008372C9"/>
    <w:rsid w:val="008508AC"/>
    <w:rsid w:val="0086271D"/>
    <w:rsid w:val="00864DE9"/>
    <w:rsid w:val="00865DEE"/>
    <w:rsid w:val="00865FFE"/>
    <w:rsid w:val="00877C6A"/>
    <w:rsid w:val="0088023F"/>
    <w:rsid w:val="00881775"/>
    <w:rsid w:val="00887AA0"/>
    <w:rsid w:val="00893EAC"/>
    <w:rsid w:val="008967DA"/>
    <w:rsid w:val="00897395"/>
    <w:rsid w:val="00897E4A"/>
    <w:rsid w:val="00897FF6"/>
    <w:rsid w:val="008A40F8"/>
    <w:rsid w:val="008B24EF"/>
    <w:rsid w:val="008C14AE"/>
    <w:rsid w:val="008C32AD"/>
    <w:rsid w:val="008C4456"/>
    <w:rsid w:val="008D30E4"/>
    <w:rsid w:val="008D5A5C"/>
    <w:rsid w:val="008D77BD"/>
    <w:rsid w:val="008E124A"/>
    <w:rsid w:val="008E6CFE"/>
    <w:rsid w:val="008F28F9"/>
    <w:rsid w:val="008F33E3"/>
    <w:rsid w:val="008F385A"/>
    <w:rsid w:val="008F6DF0"/>
    <w:rsid w:val="00900E05"/>
    <w:rsid w:val="00905A96"/>
    <w:rsid w:val="00911E27"/>
    <w:rsid w:val="0091284C"/>
    <w:rsid w:val="00913A24"/>
    <w:rsid w:val="00913CF1"/>
    <w:rsid w:val="009205EA"/>
    <w:rsid w:val="00923127"/>
    <w:rsid w:val="00923B2A"/>
    <w:rsid w:val="0093007A"/>
    <w:rsid w:val="009343A3"/>
    <w:rsid w:val="00941DA5"/>
    <w:rsid w:val="00941EA2"/>
    <w:rsid w:val="009442C7"/>
    <w:rsid w:val="009522B5"/>
    <w:rsid w:val="00961F55"/>
    <w:rsid w:val="009766D5"/>
    <w:rsid w:val="009771FE"/>
    <w:rsid w:val="00982510"/>
    <w:rsid w:val="00985723"/>
    <w:rsid w:val="00985770"/>
    <w:rsid w:val="00990E4B"/>
    <w:rsid w:val="00991DC4"/>
    <w:rsid w:val="009957AE"/>
    <w:rsid w:val="00997941"/>
    <w:rsid w:val="009A52BF"/>
    <w:rsid w:val="009B0DF2"/>
    <w:rsid w:val="009B0F92"/>
    <w:rsid w:val="009B3925"/>
    <w:rsid w:val="009C11F4"/>
    <w:rsid w:val="009C1275"/>
    <w:rsid w:val="009C2C4F"/>
    <w:rsid w:val="009C38E1"/>
    <w:rsid w:val="009C4190"/>
    <w:rsid w:val="009D2184"/>
    <w:rsid w:val="009E448C"/>
    <w:rsid w:val="009E47E7"/>
    <w:rsid w:val="009E535B"/>
    <w:rsid w:val="009E584D"/>
    <w:rsid w:val="009E6FAF"/>
    <w:rsid w:val="009F0CEE"/>
    <w:rsid w:val="009F1AB1"/>
    <w:rsid w:val="00A00524"/>
    <w:rsid w:val="00A01646"/>
    <w:rsid w:val="00A0249F"/>
    <w:rsid w:val="00A17CE2"/>
    <w:rsid w:val="00A25EB1"/>
    <w:rsid w:val="00A27D90"/>
    <w:rsid w:val="00A41C62"/>
    <w:rsid w:val="00A50005"/>
    <w:rsid w:val="00A53621"/>
    <w:rsid w:val="00A538B2"/>
    <w:rsid w:val="00A55A9C"/>
    <w:rsid w:val="00A56EF1"/>
    <w:rsid w:val="00A60552"/>
    <w:rsid w:val="00A61BF4"/>
    <w:rsid w:val="00A670D5"/>
    <w:rsid w:val="00A71E18"/>
    <w:rsid w:val="00A8215A"/>
    <w:rsid w:val="00A8463F"/>
    <w:rsid w:val="00A87C98"/>
    <w:rsid w:val="00AA22A5"/>
    <w:rsid w:val="00AA2EAD"/>
    <w:rsid w:val="00AA4F9A"/>
    <w:rsid w:val="00AA6FA7"/>
    <w:rsid w:val="00AB072D"/>
    <w:rsid w:val="00AB4A9C"/>
    <w:rsid w:val="00AC5EF3"/>
    <w:rsid w:val="00AC75E2"/>
    <w:rsid w:val="00AD1602"/>
    <w:rsid w:val="00AD16E6"/>
    <w:rsid w:val="00AD4A37"/>
    <w:rsid w:val="00AD7C70"/>
    <w:rsid w:val="00AE39A0"/>
    <w:rsid w:val="00AE3A4C"/>
    <w:rsid w:val="00AE3DD0"/>
    <w:rsid w:val="00AE5731"/>
    <w:rsid w:val="00AF4604"/>
    <w:rsid w:val="00AF7F1C"/>
    <w:rsid w:val="00B00E43"/>
    <w:rsid w:val="00B02919"/>
    <w:rsid w:val="00B13718"/>
    <w:rsid w:val="00B15052"/>
    <w:rsid w:val="00B205CC"/>
    <w:rsid w:val="00B22E1F"/>
    <w:rsid w:val="00B23926"/>
    <w:rsid w:val="00B24100"/>
    <w:rsid w:val="00B256C0"/>
    <w:rsid w:val="00B33734"/>
    <w:rsid w:val="00B52CAF"/>
    <w:rsid w:val="00B54CAD"/>
    <w:rsid w:val="00B56BDD"/>
    <w:rsid w:val="00B609EC"/>
    <w:rsid w:val="00B61598"/>
    <w:rsid w:val="00B62A22"/>
    <w:rsid w:val="00B661AE"/>
    <w:rsid w:val="00B66DD4"/>
    <w:rsid w:val="00B677F3"/>
    <w:rsid w:val="00B72915"/>
    <w:rsid w:val="00B72D6A"/>
    <w:rsid w:val="00B74F15"/>
    <w:rsid w:val="00B86B22"/>
    <w:rsid w:val="00BA2F5A"/>
    <w:rsid w:val="00BA3BE2"/>
    <w:rsid w:val="00BA3ECC"/>
    <w:rsid w:val="00BC06E4"/>
    <w:rsid w:val="00BC36EA"/>
    <w:rsid w:val="00BC4604"/>
    <w:rsid w:val="00BE0D59"/>
    <w:rsid w:val="00BE1B7B"/>
    <w:rsid w:val="00BE5D93"/>
    <w:rsid w:val="00C0306E"/>
    <w:rsid w:val="00C03DFD"/>
    <w:rsid w:val="00C041E4"/>
    <w:rsid w:val="00C04E74"/>
    <w:rsid w:val="00C07A2D"/>
    <w:rsid w:val="00C101E3"/>
    <w:rsid w:val="00C15084"/>
    <w:rsid w:val="00C16F64"/>
    <w:rsid w:val="00C17241"/>
    <w:rsid w:val="00C212E6"/>
    <w:rsid w:val="00C232E3"/>
    <w:rsid w:val="00C27CA8"/>
    <w:rsid w:val="00C32210"/>
    <w:rsid w:val="00C41CAA"/>
    <w:rsid w:val="00C43150"/>
    <w:rsid w:val="00C43C86"/>
    <w:rsid w:val="00C44DB4"/>
    <w:rsid w:val="00C454E5"/>
    <w:rsid w:val="00C5005A"/>
    <w:rsid w:val="00C50930"/>
    <w:rsid w:val="00C51726"/>
    <w:rsid w:val="00C52521"/>
    <w:rsid w:val="00C61752"/>
    <w:rsid w:val="00C634A8"/>
    <w:rsid w:val="00C63FC7"/>
    <w:rsid w:val="00C75EC7"/>
    <w:rsid w:val="00C80A26"/>
    <w:rsid w:val="00C83C11"/>
    <w:rsid w:val="00C90C02"/>
    <w:rsid w:val="00C916EE"/>
    <w:rsid w:val="00C96A7E"/>
    <w:rsid w:val="00CA05AF"/>
    <w:rsid w:val="00CA066C"/>
    <w:rsid w:val="00CA323E"/>
    <w:rsid w:val="00CB264E"/>
    <w:rsid w:val="00CB76FB"/>
    <w:rsid w:val="00CB7E92"/>
    <w:rsid w:val="00CC080D"/>
    <w:rsid w:val="00CC1181"/>
    <w:rsid w:val="00CC2D80"/>
    <w:rsid w:val="00CC5035"/>
    <w:rsid w:val="00CD22ED"/>
    <w:rsid w:val="00CD3266"/>
    <w:rsid w:val="00CE73AD"/>
    <w:rsid w:val="00CF349B"/>
    <w:rsid w:val="00CF62B6"/>
    <w:rsid w:val="00CF67F1"/>
    <w:rsid w:val="00D002AA"/>
    <w:rsid w:val="00D026B7"/>
    <w:rsid w:val="00D06469"/>
    <w:rsid w:val="00D1190C"/>
    <w:rsid w:val="00D11A45"/>
    <w:rsid w:val="00D142C8"/>
    <w:rsid w:val="00D22445"/>
    <w:rsid w:val="00D25B7D"/>
    <w:rsid w:val="00D34A48"/>
    <w:rsid w:val="00D4214C"/>
    <w:rsid w:val="00D42960"/>
    <w:rsid w:val="00D436BC"/>
    <w:rsid w:val="00D437EE"/>
    <w:rsid w:val="00D4401D"/>
    <w:rsid w:val="00D45D04"/>
    <w:rsid w:val="00D4714F"/>
    <w:rsid w:val="00D47A1A"/>
    <w:rsid w:val="00D51B99"/>
    <w:rsid w:val="00D5244F"/>
    <w:rsid w:val="00D56353"/>
    <w:rsid w:val="00D71FFC"/>
    <w:rsid w:val="00D74215"/>
    <w:rsid w:val="00D743F0"/>
    <w:rsid w:val="00D7607F"/>
    <w:rsid w:val="00D77B66"/>
    <w:rsid w:val="00D77D03"/>
    <w:rsid w:val="00D80D67"/>
    <w:rsid w:val="00D811CB"/>
    <w:rsid w:val="00D9006B"/>
    <w:rsid w:val="00D90C1C"/>
    <w:rsid w:val="00D91F4B"/>
    <w:rsid w:val="00D9328E"/>
    <w:rsid w:val="00D94B00"/>
    <w:rsid w:val="00DA17E3"/>
    <w:rsid w:val="00DA390B"/>
    <w:rsid w:val="00DA6269"/>
    <w:rsid w:val="00DB1056"/>
    <w:rsid w:val="00DB3B5B"/>
    <w:rsid w:val="00DB607D"/>
    <w:rsid w:val="00DC4553"/>
    <w:rsid w:val="00DC49E2"/>
    <w:rsid w:val="00DC4C5D"/>
    <w:rsid w:val="00DC57E2"/>
    <w:rsid w:val="00DC6514"/>
    <w:rsid w:val="00DC725A"/>
    <w:rsid w:val="00DD0AE9"/>
    <w:rsid w:val="00DD2149"/>
    <w:rsid w:val="00DD6C76"/>
    <w:rsid w:val="00DE5A25"/>
    <w:rsid w:val="00DF2777"/>
    <w:rsid w:val="00DF2EDA"/>
    <w:rsid w:val="00DF44F7"/>
    <w:rsid w:val="00E00C73"/>
    <w:rsid w:val="00E22C93"/>
    <w:rsid w:val="00E24E02"/>
    <w:rsid w:val="00E253EF"/>
    <w:rsid w:val="00E316A2"/>
    <w:rsid w:val="00E316F9"/>
    <w:rsid w:val="00E326D9"/>
    <w:rsid w:val="00E33347"/>
    <w:rsid w:val="00E41250"/>
    <w:rsid w:val="00E46F3B"/>
    <w:rsid w:val="00E5556A"/>
    <w:rsid w:val="00E62CB4"/>
    <w:rsid w:val="00E63501"/>
    <w:rsid w:val="00E65FF5"/>
    <w:rsid w:val="00E66700"/>
    <w:rsid w:val="00E6696D"/>
    <w:rsid w:val="00E7374A"/>
    <w:rsid w:val="00E813AA"/>
    <w:rsid w:val="00E86819"/>
    <w:rsid w:val="00E93975"/>
    <w:rsid w:val="00E9397F"/>
    <w:rsid w:val="00E948EA"/>
    <w:rsid w:val="00E954B0"/>
    <w:rsid w:val="00E955D9"/>
    <w:rsid w:val="00E961EC"/>
    <w:rsid w:val="00EA17A9"/>
    <w:rsid w:val="00EA2C22"/>
    <w:rsid w:val="00EA4372"/>
    <w:rsid w:val="00EA766D"/>
    <w:rsid w:val="00EB2BB3"/>
    <w:rsid w:val="00EB4230"/>
    <w:rsid w:val="00EC2FAF"/>
    <w:rsid w:val="00EC519D"/>
    <w:rsid w:val="00EC60AD"/>
    <w:rsid w:val="00EC6397"/>
    <w:rsid w:val="00EC67E5"/>
    <w:rsid w:val="00EE220B"/>
    <w:rsid w:val="00EE639A"/>
    <w:rsid w:val="00EE6783"/>
    <w:rsid w:val="00EE755C"/>
    <w:rsid w:val="00EF2761"/>
    <w:rsid w:val="00EF575F"/>
    <w:rsid w:val="00F05E95"/>
    <w:rsid w:val="00F10995"/>
    <w:rsid w:val="00F10A93"/>
    <w:rsid w:val="00F11A73"/>
    <w:rsid w:val="00F160CF"/>
    <w:rsid w:val="00F16823"/>
    <w:rsid w:val="00F16E02"/>
    <w:rsid w:val="00F17C5C"/>
    <w:rsid w:val="00F17E31"/>
    <w:rsid w:val="00F222A9"/>
    <w:rsid w:val="00F326CB"/>
    <w:rsid w:val="00F33700"/>
    <w:rsid w:val="00F342C2"/>
    <w:rsid w:val="00F41303"/>
    <w:rsid w:val="00F43BCC"/>
    <w:rsid w:val="00F453D7"/>
    <w:rsid w:val="00F52E3F"/>
    <w:rsid w:val="00F54688"/>
    <w:rsid w:val="00F57BBD"/>
    <w:rsid w:val="00F60CE6"/>
    <w:rsid w:val="00F616D0"/>
    <w:rsid w:val="00F625AA"/>
    <w:rsid w:val="00F62A70"/>
    <w:rsid w:val="00F63439"/>
    <w:rsid w:val="00F6510C"/>
    <w:rsid w:val="00F752CF"/>
    <w:rsid w:val="00F75722"/>
    <w:rsid w:val="00F767B7"/>
    <w:rsid w:val="00F76DCC"/>
    <w:rsid w:val="00F82755"/>
    <w:rsid w:val="00F85257"/>
    <w:rsid w:val="00F906B3"/>
    <w:rsid w:val="00F92BEF"/>
    <w:rsid w:val="00FA6BC9"/>
    <w:rsid w:val="00FB23B7"/>
    <w:rsid w:val="00FB481E"/>
    <w:rsid w:val="00FE32E7"/>
    <w:rsid w:val="00FE6BAC"/>
    <w:rsid w:val="00FF04F0"/>
    <w:rsid w:val="00FF70B1"/>
    <w:rsid w:val="00FF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A505E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paragraph" w:styleId="berarbeitung">
    <w:name w:val="Revision"/>
    <w:hidden/>
    <w:uiPriority w:val="99"/>
    <w:semiHidden/>
    <w:rsid w:val="00887AA0"/>
    <w:rPr>
      <w:rFonts w:ascii="Rotis Light" w:hAnsi="Rotis Light"/>
      <w:sz w:val="24"/>
    </w:rPr>
  </w:style>
  <w:style w:type="character" w:customStyle="1" w:styleId="Seitenzahl1">
    <w:name w:val="Seitenzahl1"/>
    <w:rsid w:val="002A7DB8"/>
    <w:rPr>
      <w:rFonts w:ascii="Rotis SemiSans" w:hAnsi="Rotis SemiSans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paragraph" w:styleId="berarbeitung">
    <w:name w:val="Revision"/>
    <w:hidden/>
    <w:uiPriority w:val="99"/>
    <w:semiHidden/>
    <w:rsid w:val="00887AA0"/>
    <w:rPr>
      <w:rFonts w:ascii="Rotis Light" w:hAnsi="Rotis Light"/>
      <w:sz w:val="24"/>
    </w:rPr>
  </w:style>
  <w:style w:type="character" w:customStyle="1" w:styleId="Seitenzahl1">
    <w:name w:val="Seitenzahl1"/>
    <w:rsid w:val="002A7DB8"/>
    <w:rPr>
      <w:rFonts w:ascii="Rotis SemiSans" w:hAnsi="Rotis SemiSan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rco.com/press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hyperlink" Target="mailto:erco@maipr.com" TargetMode="External"/><Relationship Id="rId1" Type="http://schemas.openxmlformats.org/officeDocument/2006/relationships/hyperlink" Target="http://www.erco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.krautter\Anwendungsdaten\Microsoft\Vorlagen\pr_deu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F0C8B-6E32-4F8B-8CBC-18744C7F3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pr_deut.dot</Template>
  <TotalTime>0</TotalTime>
  <Pages>4</Pages>
  <Words>885</Words>
  <Characters>5130</Characters>
  <Application>Microsoft Office Word</Application>
  <DocSecurity>0</DocSecurity>
  <Lines>42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ERCO Leuchten GmbH</Company>
  <LinksUpToDate>false</LinksUpToDate>
  <CharactersWithSpaces>6003</CharactersWithSpaces>
  <SharedDoc>false</SharedDoc>
  <HLinks>
    <vt:vector size="12" baseType="variant"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David</dc:creator>
  <cp:lastModifiedBy>Reetzke, Nina</cp:lastModifiedBy>
  <cp:revision>11</cp:revision>
  <cp:lastPrinted>2015-06-02T07:59:00Z</cp:lastPrinted>
  <dcterms:created xsi:type="dcterms:W3CDTF">2014-12-15T13:12:00Z</dcterms:created>
  <dcterms:modified xsi:type="dcterms:W3CDTF">2015-06-02T08:00:00Z</dcterms:modified>
</cp:coreProperties>
</file>